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8902153" w:displacedByCustomXml="next"/>
    <w:bookmarkStart w:id="1" w:name="_Toc518912220" w:displacedByCustomXml="next"/>
    <w:sdt>
      <w:sdtPr>
        <w:rPr>
          <w:rStyle w:val="22"/>
          <w:i w:val="0"/>
          <w:iCs w:val="0"/>
          <w:color w:val="808080" w:themeColor="background1" w:themeShade="80"/>
          <w:spacing w:val="20"/>
          <w:sz w:val="24"/>
          <w:lang w:val="en-GB"/>
        </w:rPr>
        <w:id w:val="-376784559"/>
        <w:placeholder>
          <w:docPart w:val="9CCF99A22F6E4A098CBA144D1ADF0D75"/>
        </w:placeholder>
      </w:sdtPr>
      <w:sdtContent>
        <w:p w14:paraId="7D208D61" w14:textId="50C7FDC6" w:rsidR="00CA59AA" w:rsidRPr="00C5105F" w:rsidRDefault="00077D7D" w:rsidP="00CB601B">
          <w:pPr>
            <w:jc w:val="center"/>
            <w:rPr>
              <w:rStyle w:val="22"/>
              <w:i w:val="0"/>
              <w:iCs w:val="0"/>
              <w:color w:val="808080" w:themeColor="background1" w:themeShade="80"/>
              <w:spacing w:val="20"/>
              <w:sz w:val="24"/>
              <w:lang w:val="en-GB"/>
            </w:rPr>
          </w:pPr>
          <w:r w:rsidRPr="00C5105F">
            <w:rPr>
              <w:rStyle w:val="22"/>
              <w:i w:val="0"/>
              <w:iCs w:val="0"/>
              <w:color w:val="808080" w:themeColor="background1" w:themeShade="80"/>
              <w:spacing w:val="20"/>
              <w:sz w:val="24"/>
              <w:lang w:val="en-GB"/>
            </w:rPr>
            <w:t>PARA ARCHERY CLASSIFICATION</w:t>
          </w:r>
        </w:p>
      </w:sdtContent>
    </w:sdt>
    <w:sdt>
      <w:sdtPr>
        <w:rPr>
          <w:b/>
          <w:bCs/>
          <w:sz w:val="36"/>
          <w:szCs w:val="36"/>
          <w:lang w:val="en-GB"/>
        </w:rPr>
        <w:alias w:val="Title"/>
        <w:tag w:val=""/>
        <w:id w:val="-175498707"/>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p w14:paraId="64DCC62F" w14:textId="2E2D1DC7" w:rsidR="00CA59AA" w:rsidRPr="00C5105F" w:rsidRDefault="00077D7D" w:rsidP="00CB601B">
          <w:pPr>
            <w:pStyle w:val="1"/>
            <w:jc w:val="center"/>
            <w:rPr>
              <w:b/>
              <w:bCs/>
              <w:sz w:val="36"/>
              <w:szCs w:val="36"/>
              <w:lang w:val="en-GB"/>
            </w:rPr>
          </w:pPr>
          <w:r>
            <w:rPr>
              <w:b/>
              <w:bCs/>
              <w:sz w:val="36"/>
              <w:szCs w:val="36"/>
              <w:lang w:val="en-GB"/>
            </w:rPr>
            <w:t>ATHLETE EVALUATION AGREEMENT FORM</w:t>
          </w:r>
        </w:p>
      </w:sdtContent>
    </w:sdt>
    <w:bookmarkEnd w:id="1"/>
    <w:bookmarkEnd w:id="0"/>
    <w:p w14:paraId="38A43A89" w14:textId="77777777" w:rsidR="005E1B3F" w:rsidRDefault="005E1B3F" w:rsidP="00CB601B">
      <w:pPr>
        <w:rPr>
          <w:color w:val="000000" w:themeColor="text1"/>
          <w:szCs w:val="22"/>
          <w:lang w:val="en-GB"/>
        </w:rPr>
      </w:pPr>
    </w:p>
    <w:p w14:paraId="29D7642A" w14:textId="572BE71B" w:rsidR="00AD00CD" w:rsidRPr="00C5105F" w:rsidRDefault="005E1B3F" w:rsidP="00CB601B">
      <w:pPr>
        <w:rPr>
          <w:color w:val="000000" w:themeColor="text1"/>
          <w:szCs w:val="22"/>
          <w:lang w:val="en-GB"/>
        </w:rPr>
      </w:pPr>
      <w:r w:rsidRPr="005E1B3F">
        <w:rPr>
          <w:color w:val="000000" w:themeColor="text1"/>
          <w:szCs w:val="22"/>
          <w:lang w:val="en-GB"/>
        </w:rPr>
        <w:t xml:space="preserve">I wish to undergo the athlete evaluation process detailed in the World Archery </w:t>
      </w:r>
      <w:r>
        <w:rPr>
          <w:color w:val="000000" w:themeColor="text1"/>
          <w:szCs w:val="22"/>
          <w:lang w:val="en-GB"/>
        </w:rPr>
        <w:t>c</w:t>
      </w:r>
      <w:r w:rsidRPr="005E1B3F">
        <w:rPr>
          <w:color w:val="000000" w:themeColor="text1"/>
          <w:szCs w:val="22"/>
          <w:lang w:val="en-GB"/>
        </w:rPr>
        <w:t xml:space="preserve">lassification </w:t>
      </w:r>
      <w:r>
        <w:rPr>
          <w:color w:val="000000" w:themeColor="text1"/>
          <w:szCs w:val="22"/>
          <w:lang w:val="en-GB"/>
        </w:rPr>
        <w:t>r</w:t>
      </w:r>
      <w:r w:rsidRPr="005E1B3F">
        <w:rPr>
          <w:color w:val="000000" w:themeColor="text1"/>
          <w:szCs w:val="22"/>
          <w:lang w:val="en-GB"/>
        </w:rPr>
        <w:t xml:space="preserve">ules and </w:t>
      </w:r>
      <w:r>
        <w:rPr>
          <w:color w:val="000000" w:themeColor="text1"/>
          <w:szCs w:val="22"/>
          <w:lang w:val="en-GB"/>
        </w:rPr>
        <w:t>r</w:t>
      </w:r>
      <w:r w:rsidRPr="005E1B3F">
        <w:rPr>
          <w:color w:val="000000" w:themeColor="text1"/>
          <w:szCs w:val="22"/>
          <w:lang w:val="en-GB"/>
        </w:rPr>
        <w:t>egulations and acknowledge that the following steps are essential to complete this process</w:t>
      </w:r>
      <w:r>
        <w:rPr>
          <w:color w:val="000000" w:themeColor="text1"/>
          <w:szCs w:val="22"/>
          <w:lang w:val="en-GB"/>
        </w:rPr>
        <w:t>:</w:t>
      </w:r>
    </w:p>
    <w:p w14:paraId="5BCE5F1D" w14:textId="77777777"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I understand that this process may require me to participate in sport-like exercises and activities that may include me being observed whilst competing. I understand that there is a risk of injury in participating in such exercises and activities. I confirm that I am healthy enough to participate in athlete evaluation.</w:t>
      </w:r>
    </w:p>
    <w:p w14:paraId="1723CDF4" w14:textId="32853C4B"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 xml:space="preserve">I understand that I must comply with the requests made by both World Archery and the classification panel, including providing sufficient documentation to determine whether I comply with the eligibility requirements for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rchery. I also understand that if I fail to comply with any such request then athlete evaluation may be suspended without a sport class being allocated to me.</w:t>
      </w:r>
    </w:p>
    <w:p w14:paraId="53A0CB21" w14:textId="77777777"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I understand that athlete evaluation requires me to give my best effort, and that any intentional misrepresentation of my skills, abilities and/or the degree of my impairment during athlete evaluation may result in me facing disciplinary action.</w:t>
      </w:r>
    </w:p>
    <w:p w14:paraId="5A9D8163" w14:textId="280392F8"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 xml:space="preserve">I understand that athlete evaluation is a judgment process, and I agree to abide by the judgment of the classification panel. If I do not agree with the decision of the classification panel, I agree to abide by the protest and/or appeal process as set out in the World Archery </w:t>
      </w:r>
      <w:r>
        <w:rPr>
          <w:color w:val="000000" w:themeColor="text1"/>
          <w:szCs w:val="22"/>
          <w:lang w:val="en-GB"/>
        </w:rPr>
        <w:t>c</w:t>
      </w:r>
      <w:r w:rsidRPr="005E1B3F">
        <w:rPr>
          <w:color w:val="000000" w:themeColor="text1"/>
          <w:szCs w:val="22"/>
          <w:lang w:val="en-GB"/>
        </w:rPr>
        <w:t xml:space="preserve">lassification </w:t>
      </w:r>
      <w:r>
        <w:rPr>
          <w:color w:val="000000" w:themeColor="text1"/>
          <w:szCs w:val="22"/>
          <w:lang w:val="en-GB"/>
        </w:rPr>
        <w:t>r</w:t>
      </w:r>
      <w:r w:rsidRPr="005E1B3F">
        <w:rPr>
          <w:color w:val="000000" w:themeColor="text1"/>
          <w:szCs w:val="22"/>
          <w:lang w:val="en-GB"/>
        </w:rPr>
        <w:t xml:space="preserve">ules and </w:t>
      </w:r>
      <w:r>
        <w:rPr>
          <w:color w:val="000000" w:themeColor="text1"/>
          <w:szCs w:val="22"/>
          <w:lang w:val="en-GB"/>
        </w:rPr>
        <w:t>r</w:t>
      </w:r>
      <w:r w:rsidRPr="005E1B3F">
        <w:rPr>
          <w:color w:val="000000" w:themeColor="text1"/>
          <w:szCs w:val="22"/>
          <w:lang w:val="en-GB"/>
        </w:rPr>
        <w:t>egulations.</w:t>
      </w:r>
    </w:p>
    <w:p w14:paraId="677988FB" w14:textId="77777777"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I may be photographed and/or audio or visual recorded by World Archery staff and officials (including classifiers) during the athlete evaluation process, including my activity on and off the field of play. Otherwise, however, photography, audio and visual recording of the athlete evaluation process are strictly prohibited.</w:t>
      </w:r>
    </w:p>
    <w:p w14:paraId="3C88F31B" w14:textId="2AB4BF0E"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 xml:space="preserve">My personal data (including my sport class, sport class status and relevant medical information) will be collected by the World Archery, my </w:t>
      </w:r>
      <w:r>
        <w:rPr>
          <w:color w:val="000000" w:themeColor="text1"/>
          <w:szCs w:val="22"/>
          <w:lang w:val="en-GB"/>
        </w:rPr>
        <w:t>N</w:t>
      </w:r>
      <w:r w:rsidRPr="005E1B3F">
        <w:rPr>
          <w:color w:val="000000" w:themeColor="text1"/>
          <w:szCs w:val="22"/>
          <w:lang w:val="en-GB"/>
        </w:rPr>
        <w:t xml:space="preserve">ational Paralympic Committee (NPC) and/or my </w:t>
      </w:r>
      <w:r>
        <w:rPr>
          <w:color w:val="000000" w:themeColor="text1"/>
          <w:szCs w:val="22"/>
          <w:lang w:val="en-GB"/>
        </w:rPr>
        <w:t>n</w:t>
      </w:r>
      <w:r w:rsidRPr="005E1B3F">
        <w:rPr>
          <w:color w:val="000000" w:themeColor="text1"/>
          <w:szCs w:val="22"/>
          <w:lang w:val="en-GB"/>
        </w:rPr>
        <w:t xml:space="preserve">ational </w:t>
      </w:r>
      <w:r>
        <w:rPr>
          <w:color w:val="000000" w:themeColor="text1"/>
          <w:szCs w:val="22"/>
          <w:lang w:val="en-GB"/>
        </w:rPr>
        <w:t>f</w:t>
      </w:r>
      <w:r w:rsidRPr="005E1B3F">
        <w:rPr>
          <w:color w:val="000000" w:themeColor="text1"/>
          <w:szCs w:val="22"/>
          <w:lang w:val="en-GB"/>
        </w:rPr>
        <w:t>ederation</w:t>
      </w:r>
      <w:r>
        <w:rPr>
          <w:color w:val="000000" w:themeColor="text1"/>
          <w:szCs w:val="22"/>
          <w:lang w:val="en-GB"/>
        </w:rPr>
        <w:t xml:space="preserve"> (NF)</w:t>
      </w:r>
      <w:r w:rsidRPr="005E1B3F">
        <w:rPr>
          <w:color w:val="000000" w:themeColor="text1"/>
          <w:szCs w:val="22"/>
          <w:lang w:val="en-GB"/>
        </w:rPr>
        <w:t xml:space="preserve">, and will be stored by the World Archery (including being transferred to or stored on the World Archery’s contracted servers) and used by </w:t>
      </w:r>
      <w:r>
        <w:rPr>
          <w:color w:val="000000" w:themeColor="text1"/>
          <w:szCs w:val="22"/>
          <w:lang w:val="en-GB"/>
        </w:rPr>
        <w:t>World Archery</w:t>
      </w:r>
      <w:r w:rsidRPr="005E1B3F">
        <w:rPr>
          <w:color w:val="000000" w:themeColor="text1"/>
          <w:szCs w:val="22"/>
          <w:lang w:val="en-GB"/>
        </w:rPr>
        <w:t>, my NPC and/or my NF for the purposes of and to the extent necessary in relation to athlete evaluation and facilitating my participation in World Archery competitions.</w:t>
      </w:r>
    </w:p>
    <w:p w14:paraId="6CE31831" w14:textId="23274410"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 xml:space="preserve">My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will be transferred to World Archery (or designated representative) and/or </w:t>
      </w:r>
      <w:r>
        <w:rPr>
          <w:color w:val="000000" w:themeColor="text1"/>
          <w:szCs w:val="22"/>
          <w:lang w:val="en-GB"/>
        </w:rPr>
        <w:t xml:space="preserve">the World Archery </w:t>
      </w:r>
      <w:r w:rsidRPr="005E1B3F">
        <w:rPr>
          <w:color w:val="000000" w:themeColor="text1"/>
          <w:szCs w:val="22"/>
          <w:lang w:val="en-GB"/>
        </w:rPr>
        <w:t xml:space="preserve">medical committee if the classification panel, upon review of medical diagnostic information or through any observation during athlete evaluation, is of the view that I may have a health condition that could be adversely impacted by my participation in the sport of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rchery for the purposes of assessing that risk and determining the appropriate outcome.</w:t>
      </w:r>
    </w:p>
    <w:p w14:paraId="5F23F148" w14:textId="7E8976ED" w:rsidR="005E1B3F" w:rsidRPr="005E1B3F" w:rsidRDefault="005E1B3F" w:rsidP="005E1B3F">
      <w:pPr>
        <w:pStyle w:val="a6"/>
        <w:numPr>
          <w:ilvl w:val="0"/>
          <w:numId w:val="15"/>
        </w:numPr>
        <w:rPr>
          <w:color w:val="000000" w:themeColor="text1"/>
          <w:szCs w:val="22"/>
          <w:lang w:val="en-GB"/>
        </w:rPr>
      </w:pPr>
      <w:r w:rsidRPr="005E1B3F">
        <w:rPr>
          <w:color w:val="000000" w:themeColor="text1"/>
          <w:szCs w:val="22"/>
          <w:lang w:val="en-GB"/>
        </w:rPr>
        <w:t>My name, gender, year of birth, country, sport class and sport class status will be published by World Archery and shared with my NPC, NF and competition organi</w:t>
      </w:r>
      <w:r>
        <w:rPr>
          <w:color w:val="000000" w:themeColor="text1"/>
          <w:szCs w:val="22"/>
          <w:lang w:val="en-GB"/>
        </w:rPr>
        <w:t>s</w:t>
      </w:r>
      <w:r w:rsidRPr="005E1B3F">
        <w:rPr>
          <w:color w:val="000000" w:themeColor="text1"/>
          <w:szCs w:val="22"/>
          <w:lang w:val="en-GB"/>
        </w:rPr>
        <w:t>ers</w:t>
      </w:r>
      <w:r>
        <w:rPr>
          <w:color w:val="000000" w:themeColor="text1"/>
          <w:szCs w:val="22"/>
          <w:lang w:val="en-GB"/>
        </w:rPr>
        <w:t xml:space="preserve"> </w:t>
      </w:r>
      <w:r w:rsidRPr="005E1B3F">
        <w:rPr>
          <w:color w:val="000000" w:themeColor="text1"/>
          <w:szCs w:val="22"/>
          <w:lang w:val="en-GB"/>
        </w:rPr>
        <w:t>(Master List)</w:t>
      </w:r>
      <w:r>
        <w:rPr>
          <w:color w:val="000000" w:themeColor="text1"/>
          <w:szCs w:val="22"/>
          <w:lang w:val="en-GB"/>
        </w:rPr>
        <w:t>.</w:t>
      </w:r>
    </w:p>
    <w:p w14:paraId="3DCCEEF3" w14:textId="7AA459D4" w:rsidR="00AD00CD" w:rsidRPr="00C5105F" w:rsidRDefault="00AD00CD" w:rsidP="00CB601B">
      <w:pPr>
        <w:rPr>
          <w:color w:val="000000" w:themeColor="text1"/>
          <w:szCs w:val="22"/>
          <w:lang w:val="en-GB"/>
        </w:rPr>
      </w:pPr>
      <w:r w:rsidRPr="00C5105F">
        <w:rPr>
          <w:color w:val="000000" w:themeColor="text1"/>
          <w:szCs w:val="22"/>
          <w:lang w:val="en-GB"/>
        </w:rPr>
        <w:t>Additional reports from physicians, physiotherapists or other health professionals may be submitted, where relevant, to complement the medical diagnostic information.</w:t>
      </w:r>
    </w:p>
    <w:p w14:paraId="06834F42" w14:textId="18305C3E" w:rsidR="00AD00CD" w:rsidRDefault="00AD00CD" w:rsidP="005E1B3F">
      <w:pPr>
        <w:rPr>
          <w:color w:val="000000" w:themeColor="text1"/>
          <w:szCs w:val="22"/>
          <w:lang w:val="en-GB"/>
        </w:rPr>
      </w:pPr>
      <w:r w:rsidRPr="00C5105F">
        <w:rPr>
          <w:color w:val="000000" w:themeColor="text1"/>
          <w:szCs w:val="22"/>
          <w:lang w:val="en-GB"/>
        </w:rPr>
        <w:t xml:space="preserve">The World Archery </w:t>
      </w:r>
      <w:r w:rsidR="005E1B3F" w:rsidRPr="002B35D5">
        <w:rPr>
          <w:color w:val="000000" w:themeColor="text1"/>
          <w:szCs w:val="22"/>
        </w:rPr>
        <w:t>underlying health condition</w:t>
      </w:r>
      <w:r w:rsidR="005E1B3F">
        <w:rPr>
          <w:color w:val="000000" w:themeColor="text1"/>
          <w:szCs w:val="22"/>
        </w:rPr>
        <w:t xml:space="preserve"> (</w:t>
      </w:r>
      <w:r w:rsidR="002B35D5">
        <w:rPr>
          <w:color w:val="000000" w:themeColor="text1"/>
          <w:szCs w:val="22"/>
        </w:rPr>
        <w:t>UHC</w:t>
      </w:r>
      <w:r w:rsidR="005E1B3F">
        <w:rPr>
          <w:color w:val="000000" w:themeColor="text1"/>
          <w:szCs w:val="22"/>
        </w:rPr>
        <w:t>)</w:t>
      </w:r>
      <w:r w:rsidR="002B35D5">
        <w:rPr>
          <w:color w:val="000000" w:themeColor="text1"/>
          <w:szCs w:val="22"/>
        </w:rPr>
        <w:t xml:space="preserve"> </w:t>
      </w:r>
      <w:r w:rsidRPr="00C5105F">
        <w:rPr>
          <w:color w:val="000000" w:themeColor="text1"/>
          <w:szCs w:val="22"/>
          <w:lang w:val="en-GB"/>
        </w:rPr>
        <w:t>assessor and classification panel may request further information depending on the individual athlete’s health condition and impairment.</w:t>
      </w:r>
    </w:p>
    <w:p w14:paraId="2147B857" w14:textId="1188D863" w:rsidR="005E1B3F" w:rsidRPr="005E1B3F" w:rsidRDefault="005E1B3F" w:rsidP="005E1B3F">
      <w:pPr>
        <w:rPr>
          <w:color w:val="000000" w:themeColor="text1"/>
          <w:szCs w:val="22"/>
          <w:lang w:val="en-GB"/>
        </w:rPr>
      </w:pPr>
      <w:r w:rsidRPr="005E1B3F">
        <w:rPr>
          <w:color w:val="000000" w:themeColor="text1"/>
          <w:szCs w:val="22"/>
          <w:lang w:val="en-GB"/>
        </w:rPr>
        <w:lastRenderedPageBreak/>
        <w:t xml:space="preserve">I wish to assist the World Archery in developing the </w:t>
      </w:r>
      <w:r>
        <w:rPr>
          <w:color w:val="000000" w:themeColor="text1"/>
          <w:szCs w:val="22"/>
          <w:lang w:val="en-GB"/>
        </w:rPr>
        <w:t>c</w:t>
      </w:r>
      <w:r w:rsidRPr="005E1B3F">
        <w:rPr>
          <w:color w:val="000000" w:themeColor="text1"/>
          <w:szCs w:val="22"/>
          <w:lang w:val="en-GB"/>
        </w:rPr>
        <w:t xml:space="preserve">lassification system and therefore allow my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including video material recorded during training and competition, to be used for research and educational purposes by the World Archery in perpetuity, provided such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is anonymised prior to any publication. Providing or not providing this consent does not affect the fulfilment of this </w:t>
      </w:r>
      <w:r>
        <w:rPr>
          <w:color w:val="000000" w:themeColor="text1"/>
          <w:szCs w:val="22"/>
          <w:lang w:val="en-GB"/>
        </w:rPr>
        <w:t>a</w:t>
      </w:r>
      <w:r w:rsidRPr="005E1B3F">
        <w:rPr>
          <w:color w:val="000000" w:themeColor="text1"/>
          <w:szCs w:val="22"/>
          <w:lang w:val="en-GB"/>
        </w:rPr>
        <w:t xml:space="preserve">thlete </w:t>
      </w:r>
      <w:r>
        <w:rPr>
          <w:color w:val="000000" w:themeColor="text1"/>
          <w:szCs w:val="22"/>
          <w:lang w:val="en-GB"/>
        </w:rPr>
        <w:t>e</w:t>
      </w:r>
      <w:r w:rsidRPr="005E1B3F">
        <w:rPr>
          <w:color w:val="000000" w:themeColor="text1"/>
          <w:szCs w:val="22"/>
          <w:lang w:val="en-GB"/>
        </w:rPr>
        <w:t xml:space="preserve">valuation </w:t>
      </w:r>
      <w:r>
        <w:rPr>
          <w:color w:val="000000" w:themeColor="text1"/>
          <w:szCs w:val="22"/>
          <w:lang w:val="en-GB"/>
        </w:rPr>
        <w:t>a</w:t>
      </w:r>
      <w:r w:rsidRPr="005E1B3F">
        <w:rPr>
          <w:color w:val="000000" w:themeColor="text1"/>
          <w:szCs w:val="22"/>
          <w:lang w:val="en-GB"/>
        </w:rPr>
        <w:t xml:space="preserve">greement </w:t>
      </w:r>
      <w:proofErr w:type="gramStart"/>
      <w:r>
        <w:rPr>
          <w:color w:val="000000" w:themeColor="text1"/>
          <w:szCs w:val="22"/>
          <w:lang w:val="en-GB"/>
        </w:rPr>
        <w:t>f</w:t>
      </w:r>
      <w:r w:rsidRPr="005E1B3F">
        <w:rPr>
          <w:color w:val="000000" w:themeColor="text1"/>
          <w:szCs w:val="22"/>
          <w:lang w:val="en-GB"/>
        </w:rPr>
        <w:t>orm as a whole</w:t>
      </w:r>
      <w:proofErr w:type="gramEnd"/>
      <w:r w:rsidRPr="005E1B3F">
        <w:rPr>
          <w:color w:val="000000" w:themeColor="text1"/>
          <w:szCs w:val="22"/>
          <w:lang w:val="en-GB"/>
        </w:rPr>
        <w:t xml:space="preserve">. </w:t>
      </w:r>
    </w:p>
    <w:p w14:paraId="232326D8" w14:textId="1695F29B" w:rsidR="005E1B3F" w:rsidRPr="005E1B3F" w:rsidRDefault="00000000" w:rsidP="005E1B3F">
      <w:pPr>
        <w:rPr>
          <w:b/>
          <w:bCs/>
          <w:color w:val="000000" w:themeColor="text1"/>
          <w:szCs w:val="22"/>
          <w:lang w:val="en-GB"/>
        </w:rPr>
      </w:pPr>
      <w:sdt>
        <w:sdtPr>
          <w:rPr>
            <w:b/>
            <w:bCs/>
            <w:color w:val="000000" w:themeColor="text1"/>
            <w:szCs w:val="22"/>
            <w:lang w:val="en-GB"/>
          </w:rPr>
          <w:id w:val="-1073744008"/>
          <w14:checkbox>
            <w14:checked w14:val="0"/>
            <w14:checkedState w14:val="2612" w14:font="ＭＳ ゴシック"/>
            <w14:uncheckedState w14:val="2610" w14:font="ＭＳ ゴシック"/>
          </w14:checkbox>
        </w:sdtPr>
        <w:sdtContent>
          <w:r w:rsidR="005E1B3F" w:rsidRPr="005E1B3F">
            <w:rPr>
              <w:rFonts w:ascii="ＭＳ ゴシック" w:eastAsia="ＭＳ ゴシック" w:hAnsi="ＭＳ ゴシック" w:hint="eastAsia"/>
              <w:b/>
              <w:bCs/>
              <w:color w:val="000000" w:themeColor="text1"/>
              <w:szCs w:val="22"/>
              <w:lang w:val="en-GB"/>
            </w:rPr>
            <w:t>☐</w:t>
          </w:r>
        </w:sdtContent>
      </w:sdt>
      <w:r w:rsidR="005E1B3F" w:rsidRPr="005E1B3F">
        <w:rPr>
          <w:b/>
          <w:bCs/>
          <w:color w:val="000000" w:themeColor="text1"/>
          <w:szCs w:val="22"/>
          <w:lang w:val="en-GB"/>
        </w:rPr>
        <w:t xml:space="preserve"> I prefer not to contribute to research </w:t>
      </w:r>
      <w:proofErr w:type="gramStart"/>
      <w:r w:rsidR="005E1B3F" w:rsidRPr="005E1B3F">
        <w:rPr>
          <w:b/>
          <w:bCs/>
          <w:color w:val="000000" w:themeColor="text1"/>
          <w:szCs w:val="22"/>
          <w:lang w:val="en-GB"/>
        </w:rPr>
        <w:t>at this time</w:t>
      </w:r>
      <w:proofErr w:type="gramEnd"/>
      <w:r w:rsidR="005E1B3F" w:rsidRPr="005E1B3F">
        <w:rPr>
          <w:b/>
          <w:bCs/>
          <w:color w:val="000000" w:themeColor="text1"/>
          <w:szCs w:val="22"/>
          <w:lang w:val="en-GB"/>
        </w:rPr>
        <w:t>.</w:t>
      </w:r>
    </w:p>
    <w:p w14:paraId="7718A1C7" w14:textId="31207B64" w:rsidR="005E1B3F" w:rsidRDefault="005E1B3F" w:rsidP="005E1B3F">
      <w:pPr>
        <w:rPr>
          <w:color w:val="000000" w:themeColor="text1"/>
          <w:szCs w:val="22"/>
          <w:lang w:val="en-GB"/>
        </w:rPr>
      </w:pPr>
      <w:r w:rsidRPr="005E1B3F">
        <w:rPr>
          <w:color w:val="000000" w:themeColor="text1"/>
          <w:szCs w:val="22"/>
          <w:lang w:val="en-GB"/>
        </w:rPr>
        <w:t xml:space="preserve">If consent is not provided for research purposes,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ata will not be used for this purpose. If consent is provided, it can be withdrawn at any time by contacting World Archery</w:t>
      </w:r>
      <w:r w:rsidR="00B83EB1">
        <w:rPr>
          <w:color w:val="000000" w:themeColor="text1"/>
          <w:szCs w:val="22"/>
          <w:lang w:val="en-GB"/>
        </w:rPr>
        <w:t xml:space="preserve"> by email: </w:t>
      </w:r>
      <w:hyperlink r:id="rId11" w:history="1">
        <w:r w:rsidRPr="00A04521">
          <w:rPr>
            <w:rStyle w:val="a8"/>
            <w:szCs w:val="22"/>
            <w:lang w:val="en-GB"/>
          </w:rPr>
          <w:t>classification@archery.sport</w:t>
        </w:r>
      </w:hyperlink>
      <w:r>
        <w:rPr>
          <w:color w:val="000000" w:themeColor="text1"/>
          <w:szCs w:val="22"/>
          <w:lang w:val="en-GB"/>
        </w:rPr>
        <w:t xml:space="preserve">. </w:t>
      </w:r>
    </w:p>
    <w:p w14:paraId="47B438A1" w14:textId="35A0BD0F" w:rsidR="005E1B3F" w:rsidRPr="00C5105F" w:rsidRDefault="005E1B3F" w:rsidP="005E1B3F">
      <w:pPr>
        <w:pStyle w:val="ad"/>
        <w:spacing w:after="240"/>
        <w:rPr>
          <w:rFonts w:ascii="Source Sans Pro" w:hAnsi="Source Sans Pro"/>
          <w:sz w:val="24"/>
          <w:szCs w:val="24"/>
          <w:lang w:val="en-GB"/>
        </w:rPr>
      </w:pPr>
      <w:r>
        <w:rPr>
          <w:rFonts w:ascii="Source Sans Pro" w:hAnsi="Source Sans Pro"/>
          <w:sz w:val="24"/>
          <w:szCs w:val="24"/>
          <w:lang w:val="en-GB"/>
        </w:rPr>
        <w:t>Release of claims</w:t>
      </w:r>
    </w:p>
    <w:p w14:paraId="67ED45AA" w14:textId="11821645" w:rsidR="005E1B3F" w:rsidRDefault="005E1B3F" w:rsidP="005E1B3F">
      <w:pPr>
        <w:rPr>
          <w:color w:val="000000" w:themeColor="text1"/>
          <w:szCs w:val="22"/>
          <w:lang w:val="en-GB"/>
        </w:rPr>
      </w:pPr>
      <w:r w:rsidRPr="005E1B3F">
        <w:rPr>
          <w:color w:val="000000" w:themeColor="text1"/>
          <w:szCs w:val="22"/>
          <w:lang w:val="en-GB"/>
        </w:rPr>
        <w:t>I hereby release World Archery</w:t>
      </w:r>
      <w:r w:rsidR="00B83EB1">
        <w:rPr>
          <w:color w:val="000000" w:themeColor="text1"/>
          <w:szCs w:val="22"/>
          <w:lang w:val="en-GB"/>
        </w:rPr>
        <w:t xml:space="preserve"> </w:t>
      </w:r>
      <w:r w:rsidRPr="005E1B3F">
        <w:rPr>
          <w:color w:val="000000" w:themeColor="text1"/>
          <w:szCs w:val="22"/>
          <w:lang w:val="en-GB"/>
        </w:rPr>
        <w:t xml:space="preserve">and their respective executive members, directors, officers, employees, volunteers, contractors or agents, from any liability (to the extent permitted by law) for any loss, injury or damage suffered by me in relation to the collection, storage and use of my </w:t>
      </w:r>
      <w:r w:rsidR="00B83EB1">
        <w:rPr>
          <w:color w:val="000000" w:themeColor="text1"/>
          <w:szCs w:val="22"/>
          <w:lang w:val="en-GB"/>
        </w:rPr>
        <w:t>p</w:t>
      </w:r>
      <w:r w:rsidRPr="005E1B3F">
        <w:rPr>
          <w:color w:val="000000" w:themeColor="text1"/>
          <w:szCs w:val="22"/>
          <w:lang w:val="en-GB"/>
        </w:rPr>
        <w:t xml:space="preserve">ersonal </w:t>
      </w:r>
      <w:r w:rsidR="00B83EB1">
        <w:rPr>
          <w:color w:val="000000" w:themeColor="text1"/>
          <w:szCs w:val="22"/>
          <w:lang w:val="en-GB"/>
        </w:rPr>
        <w:t>d</w:t>
      </w:r>
      <w:r w:rsidRPr="005E1B3F">
        <w:rPr>
          <w:color w:val="000000" w:themeColor="text1"/>
          <w:szCs w:val="22"/>
          <w:lang w:val="en-GB"/>
        </w:rPr>
        <w:t>ata by World Archery, my NPC or NF and/or my participation in athlete evaluation</w:t>
      </w:r>
      <w:r w:rsidRPr="00C5105F">
        <w:rPr>
          <w:color w:val="000000" w:themeColor="text1"/>
          <w:szCs w:val="22"/>
          <w:lang w:val="en-GB"/>
        </w:rPr>
        <w:t>.</w:t>
      </w:r>
    </w:p>
    <w:p w14:paraId="0E536D6B" w14:textId="58C5672F" w:rsidR="005E1B3F" w:rsidRPr="00C5105F" w:rsidRDefault="005E1B3F" w:rsidP="005E1B3F">
      <w:pPr>
        <w:pStyle w:val="ad"/>
        <w:spacing w:after="240"/>
        <w:rPr>
          <w:rFonts w:ascii="Source Sans Pro" w:hAnsi="Source Sans Pro"/>
          <w:sz w:val="24"/>
          <w:szCs w:val="24"/>
          <w:lang w:val="en-GB"/>
        </w:rPr>
      </w:pPr>
      <w:r>
        <w:rPr>
          <w:rFonts w:ascii="Source Sans Pro" w:hAnsi="Source Sans Pro"/>
          <w:sz w:val="24"/>
          <w:szCs w:val="24"/>
          <w:lang w:val="en-GB"/>
        </w:rPr>
        <w:t>Access to personal data</w:t>
      </w:r>
    </w:p>
    <w:p w14:paraId="31994BFB" w14:textId="4DC14FE9" w:rsidR="005E1B3F" w:rsidRDefault="005E1B3F" w:rsidP="005E1B3F">
      <w:pPr>
        <w:rPr>
          <w:color w:val="000000" w:themeColor="text1"/>
          <w:szCs w:val="22"/>
          <w:lang w:val="en-GB"/>
        </w:rPr>
      </w:pPr>
      <w:r w:rsidRPr="005E1B3F">
        <w:rPr>
          <w:color w:val="000000" w:themeColor="text1"/>
          <w:szCs w:val="22"/>
          <w:lang w:val="en-GB"/>
        </w:rPr>
        <w:t xml:space="preserve">I understand that I have a right to access and correct or erase the </w:t>
      </w:r>
      <w:r>
        <w:rPr>
          <w:color w:val="000000" w:themeColor="text1"/>
          <w:szCs w:val="22"/>
          <w:lang w:val="en-GB"/>
        </w:rPr>
        <w:t>personal d</w:t>
      </w:r>
      <w:r w:rsidRPr="005E1B3F">
        <w:rPr>
          <w:color w:val="000000" w:themeColor="text1"/>
          <w:szCs w:val="22"/>
          <w:lang w:val="en-GB"/>
        </w:rPr>
        <w:t xml:space="preserve">ata or restrict or object to the processing of such </w:t>
      </w:r>
      <w:r>
        <w:rPr>
          <w:color w:val="000000" w:themeColor="text1"/>
          <w:szCs w:val="22"/>
          <w:lang w:val="en-GB"/>
        </w:rPr>
        <w:t>personal d</w:t>
      </w:r>
      <w:r w:rsidRPr="005E1B3F">
        <w:rPr>
          <w:color w:val="000000" w:themeColor="text1"/>
          <w:szCs w:val="22"/>
          <w:lang w:val="en-GB"/>
        </w:rPr>
        <w:t xml:space="preserve">ata that World Archery holds about me under data protection law by contacting my NPC or NF, who will, if required, contact the World Archery. I also understand that my eligibility to participate in the sport of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 xml:space="preserve">rchery is contingent on the provision of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and my voluntary participation in athlete evaluation so that a sport class can be allocated to me. I further understand that my agreement in relation to the collection, processing, use, storage and/or transfer of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ata may be withdrawn at any time which will result in me being ineligible to participate in the sport of World Archery</w:t>
      </w:r>
      <w:r w:rsidRPr="00C5105F">
        <w:rPr>
          <w:color w:val="000000" w:themeColor="text1"/>
          <w:szCs w:val="22"/>
          <w:lang w:val="en-GB"/>
        </w:rPr>
        <w:t>.</w:t>
      </w:r>
    </w:p>
    <w:p w14:paraId="0C481718" w14:textId="26714900" w:rsidR="005E1B3F" w:rsidRPr="00C5105F" w:rsidRDefault="005E1B3F" w:rsidP="005E1B3F">
      <w:pPr>
        <w:pStyle w:val="ad"/>
        <w:spacing w:after="240"/>
        <w:rPr>
          <w:rFonts w:ascii="Source Sans Pro" w:hAnsi="Source Sans Pro"/>
          <w:sz w:val="24"/>
          <w:szCs w:val="24"/>
          <w:lang w:val="en-GB"/>
        </w:rPr>
      </w:pPr>
      <w:r>
        <w:rPr>
          <w:rFonts w:ascii="Source Sans Pro" w:hAnsi="Source Sans Pro"/>
          <w:sz w:val="24"/>
          <w:szCs w:val="24"/>
          <w:lang w:val="en-GB"/>
        </w:rPr>
        <w:t>Contact details</w:t>
      </w:r>
    </w:p>
    <w:p w14:paraId="4EDC9426" w14:textId="1F0DD4F1" w:rsidR="00B83EB1" w:rsidRPr="00B83EB1" w:rsidRDefault="00B83EB1" w:rsidP="00B83EB1">
      <w:pPr>
        <w:rPr>
          <w:color w:val="000000" w:themeColor="text1"/>
          <w:szCs w:val="22"/>
          <w:lang w:val="en-GB"/>
        </w:rPr>
      </w:pPr>
      <w:r w:rsidRPr="00B83EB1">
        <w:rPr>
          <w:color w:val="000000" w:themeColor="text1"/>
          <w:szCs w:val="22"/>
          <w:lang w:val="en-GB"/>
        </w:rPr>
        <w:t xml:space="preserve">I may contact </w:t>
      </w:r>
      <w:r>
        <w:rPr>
          <w:color w:val="000000" w:themeColor="text1"/>
          <w:szCs w:val="22"/>
          <w:lang w:val="en-GB"/>
        </w:rPr>
        <w:t xml:space="preserve">the </w:t>
      </w:r>
      <w:r w:rsidRPr="00B83EB1">
        <w:rPr>
          <w:color w:val="000000" w:themeColor="text1"/>
          <w:szCs w:val="22"/>
          <w:lang w:val="en-GB"/>
        </w:rPr>
        <w:t xml:space="preserve">World Archery’s data protection officer should I have any questions about the use of my </w:t>
      </w:r>
      <w:r>
        <w:rPr>
          <w:color w:val="000000" w:themeColor="text1"/>
          <w:szCs w:val="22"/>
          <w:lang w:val="en-GB"/>
        </w:rPr>
        <w:t>p</w:t>
      </w:r>
      <w:r w:rsidRPr="00B83EB1">
        <w:rPr>
          <w:color w:val="000000" w:themeColor="text1"/>
          <w:szCs w:val="22"/>
          <w:lang w:val="en-GB"/>
        </w:rPr>
        <w:t xml:space="preserve">ersonal </w:t>
      </w:r>
      <w:r>
        <w:rPr>
          <w:color w:val="000000" w:themeColor="text1"/>
          <w:szCs w:val="22"/>
          <w:lang w:val="en-GB"/>
        </w:rPr>
        <w:t>d</w:t>
      </w:r>
      <w:r w:rsidRPr="00B83EB1">
        <w:rPr>
          <w:color w:val="000000" w:themeColor="text1"/>
          <w:szCs w:val="22"/>
          <w:lang w:val="en-GB"/>
        </w:rPr>
        <w:t xml:space="preserve">ata: </w:t>
      </w:r>
      <w:hyperlink r:id="rId12" w:history="1">
        <w:r w:rsidRPr="00A04521">
          <w:rPr>
            <w:rStyle w:val="a8"/>
            <w:szCs w:val="22"/>
            <w:lang w:val="en-GB"/>
          </w:rPr>
          <w:t>privacy@archery.sport</w:t>
        </w:r>
      </w:hyperlink>
      <w:r>
        <w:rPr>
          <w:color w:val="000000" w:themeColor="text1"/>
          <w:szCs w:val="22"/>
          <w:lang w:val="en-GB"/>
        </w:rPr>
        <w:t xml:space="preserve">. </w:t>
      </w:r>
    </w:p>
    <w:p w14:paraId="159753B4" w14:textId="604409D4" w:rsidR="00B83EB1" w:rsidRDefault="00B83EB1" w:rsidP="00B83EB1">
      <w:pPr>
        <w:rPr>
          <w:b/>
          <w:bCs/>
          <w:color w:val="000000" w:themeColor="text1"/>
          <w:szCs w:val="22"/>
          <w:lang w:val="en-GB"/>
        </w:rPr>
      </w:pPr>
      <w:r w:rsidRPr="00B83EB1">
        <w:rPr>
          <w:b/>
          <w:bCs/>
          <w:color w:val="000000" w:themeColor="text1"/>
          <w:szCs w:val="22"/>
          <w:lang w:val="en-GB"/>
        </w:rPr>
        <w:t xml:space="preserve">I have read and agree to comply with this </w:t>
      </w:r>
      <w:r>
        <w:rPr>
          <w:b/>
          <w:bCs/>
          <w:color w:val="000000" w:themeColor="text1"/>
          <w:szCs w:val="22"/>
          <w:lang w:val="en-GB"/>
        </w:rPr>
        <w:t>a</w:t>
      </w:r>
      <w:r w:rsidRPr="00B83EB1">
        <w:rPr>
          <w:b/>
          <w:bCs/>
          <w:color w:val="000000" w:themeColor="text1"/>
          <w:szCs w:val="22"/>
          <w:lang w:val="en-GB"/>
        </w:rPr>
        <w:t xml:space="preserve">thlete </w:t>
      </w:r>
      <w:r>
        <w:rPr>
          <w:b/>
          <w:bCs/>
          <w:color w:val="000000" w:themeColor="text1"/>
          <w:szCs w:val="22"/>
          <w:lang w:val="en-GB"/>
        </w:rPr>
        <w:t>e</w:t>
      </w:r>
      <w:r w:rsidRPr="00B83EB1">
        <w:rPr>
          <w:b/>
          <w:bCs/>
          <w:color w:val="000000" w:themeColor="text1"/>
          <w:szCs w:val="22"/>
          <w:lang w:val="en-GB"/>
        </w:rPr>
        <w:t xml:space="preserve">valuation </w:t>
      </w:r>
      <w:r>
        <w:rPr>
          <w:b/>
          <w:bCs/>
          <w:color w:val="000000" w:themeColor="text1"/>
          <w:szCs w:val="22"/>
          <w:lang w:val="en-GB"/>
        </w:rPr>
        <w:t>a</w:t>
      </w:r>
      <w:r w:rsidRPr="00B83EB1">
        <w:rPr>
          <w:b/>
          <w:bCs/>
          <w:color w:val="000000" w:themeColor="text1"/>
          <w:szCs w:val="22"/>
          <w:lang w:val="en-GB"/>
        </w:rPr>
        <w:t xml:space="preserve">greement </w:t>
      </w:r>
      <w:r>
        <w:rPr>
          <w:b/>
          <w:bCs/>
          <w:color w:val="000000" w:themeColor="text1"/>
          <w:szCs w:val="22"/>
          <w:lang w:val="en-GB"/>
        </w:rPr>
        <w:t>f</w:t>
      </w:r>
      <w:r w:rsidRPr="00B83EB1">
        <w:rPr>
          <w:b/>
          <w:bCs/>
          <w:color w:val="000000" w:themeColor="text1"/>
          <w:szCs w:val="22"/>
          <w:lang w:val="en-GB"/>
        </w:rPr>
        <w:t>orm. The information set out in this document is correct.</w:t>
      </w:r>
    </w:p>
    <w:p w14:paraId="23EF3751" w14:textId="77777777" w:rsidR="00B83EB1" w:rsidRPr="00B83EB1" w:rsidRDefault="00B83EB1" w:rsidP="00B83EB1">
      <w:pPr>
        <w:spacing w:before="0" w:after="0"/>
        <w:rPr>
          <w:b/>
          <w:bCs/>
          <w:color w:val="000000" w:themeColor="text1"/>
          <w:szCs w:val="22"/>
          <w:lang w:val="en-GB"/>
        </w:rPr>
      </w:pPr>
    </w:p>
    <w:p w14:paraId="6972CCD2" w14:textId="3147F454" w:rsidR="00B83EB1" w:rsidRPr="00B83EB1" w:rsidRDefault="00B83EB1" w:rsidP="00B83EB1">
      <w:pPr>
        <w:pStyle w:val="p3"/>
        <w:jc w:val="both"/>
        <w:rPr>
          <w:rFonts w:ascii="Source Sans Pro" w:hAnsi="Source Sans Pro"/>
          <w:sz w:val="22"/>
          <w:szCs w:val="22"/>
          <w:lang w:val="en-GB"/>
        </w:rPr>
      </w:pPr>
      <w:r w:rsidRPr="00B83EB1">
        <w:rPr>
          <w:rFonts w:ascii="Source Sans Pro" w:hAnsi="Source Sans Pro"/>
          <w:sz w:val="22"/>
          <w:szCs w:val="22"/>
          <w:lang w:val="en-GB"/>
        </w:rPr>
        <w:t>___________________</w:t>
      </w:r>
      <w:r>
        <w:rPr>
          <w:rFonts w:ascii="Source Sans Pro" w:hAnsi="Source Sans Pro"/>
          <w:sz w:val="22"/>
          <w:szCs w:val="22"/>
          <w:lang w:val="en-GB"/>
        </w:rPr>
        <w:t>_</w:t>
      </w:r>
      <w:r w:rsidRPr="00B83EB1">
        <w:rPr>
          <w:rFonts w:ascii="Source Sans Pro" w:hAnsi="Source Sans Pro"/>
          <w:sz w:val="22"/>
          <w:szCs w:val="22"/>
          <w:lang w:val="en-GB"/>
        </w:rPr>
        <w:tab/>
        <w:t>___________________</w:t>
      </w:r>
      <w:r>
        <w:rPr>
          <w:rFonts w:ascii="Source Sans Pro" w:hAnsi="Source Sans Pro"/>
          <w:sz w:val="22"/>
          <w:szCs w:val="22"/>
          <w:lang w:val="en-GB"/>
        </w:rPr>
        <w:t>_______</w:t>
      </w:r>
      <w:r>
        <w:rPr>
          <w:rFonts w:ascii="Source Sans Pro" w:hAnsi="Source Sans Pro"/>
          <w:sz w:val="22"/>
          <w:szCs w:val="22"/>
          <w:lang w:val="en-GB"/>
        </w:rPr>
        <w:tab/>
      </w:r>
      <w:r>
        <w:rPr>
          <w:rFonts w:ascii="Source Sans Pro" w:hAnsi="Source Sans Pro"/>
          <w:sz w:val="22"/>
          <w:szCs w:val="22"/>
          <w:lang w:val="en-GB"/>
        </w:rPr>
        <w:tab/>
      </w:r>
      <w:r w:rsidRPr="00B83EB1">
        <w:rPr>
          <w:rFonts w:ascii="Source Sans Pro" w:hAnsi="Source Sans Pro"/>
          <w:sz w:val="22"/>
          <w:szCs w:val="22"/>
          <w:lang w:val="en-GB"/>
        </w:rPr>
        <w:t>_________________</w:t>
      </w:r>
      <w:r w:rsidRPr="00B83EB1">
        <w:rPr>
          <w:rFonts w:ascii="Source Sans Pro" w:hAnsi="Source Sans Pro"/>
          <w:sz w:val="22"/>
          <w:szCs w:val="22"/>
          <w:lang w:val="en-GB"/>
        </w:rPr>
        <w:tab/>
      </w:r>
    </w:p>
    <w:p w14:paraId="74288979" w14:textId="291D86C6" w:rsidR="00B83EB1" w:rsidRPr="00B83EB1" w:rsidRDefault="00B83EB1" w:rsidP="00B83EB1">
      <w:pPr>
        <w:pStyle w:val="p6"/>
        <w:jc w:val="both"/>
        <w:rPr>
          <w:rStyle w:val="s7"/>
          <w:rFonts w:ascii="Source Sans Pro" w:hAnsi="Source Sans Pro"/>
          <w:sz w:val="20"/>
          <w:szCs w:val="20"/>
          <w:lang w:val="en-GB"/>
        </w:rPr>
      </w:pPr>
      <w:r w:rsidRPr="00B83EB1">
        <w:rPr>
          <w:rFonts w:ascii="Source Sans Pro" w:hAnsi="Source Sans Pro"/>
          <w:sz w:val="20"/>
          <w:szCs w:val="20"/>
          <w:lang w:val="en-GB"/>
        </w:rPr>
        <w:t>Printed name of athlete</w:t>
      </w:r>
      <w:r w:rsidRPr="00B83EB1">
        <w:rPr>
          <w:rStyle w:val="s2"/>
          <w:rFonts w:ascii="Source Sans Pro" w:hAnsi="Source Sans Pro"/>
          <w:b/>
          <w:bCs/>
          <w:sz w:val="20"/>
          <w:szCs w:val="20"/>
          <w:lang w:val="en-GB"/>
        </w:rPr>
        <w:t xml:space="preserve"> </w:t>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proofErr w:type="spellStart"/>
      <w:r w:rsidRPr="00B83EB1">
        <w:rPr>
          <w:rFonts w:ascii="Source Sans Pro" w:hAnsi="Source Sans Pro"/>
          <w:sz w:val="20"/>
          <w:szCs w:val="20"/>
          <w:lang w:val="en-GB"/>
        </w:rPr>
        <w:t>Athlete</w:t>
      </w:r>
      <w:proofErr w:type="spellEnd"/>
      <w:r w:rsidRPr="00B83EB1">
        <w:rPr>
          <w:rFonts w:ascii="Source Sans Pro" w:hAnsi="Source Sans Pro"/>
          <w:sz w:val="20"/>
          <w:szCs w:val="20"/>
          <w:lang w:val="en-GB"/>
        </w:rPr>
        <w:t xml:space="preserve"> signature</w:t>
      </w:r>
      <w:r w:rsidRPr="00B83EB1">
        <w:rPr>
          <w:rStyle w:val="s2"/>
          <w:rFonts w:ascii="Source Sans Pro" w:hAnsi="Source Sans Pro"/>
          <w:b/>
          <w:bCs/>
          <w:sz w:val="20"/>
          <w:szCs w:val="20"/>
          <w:lang w:val="en-GB"/>
        </w:rPr>
        <w:t xml:space="preserve"> </w:t>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r w:rsidRPr="00B83EB1">
        <w:rPr>
          <w:rStyle w:val="s7"/>
          <w:rFonts w:ascii="Source Sans Pro" w:hAnsi="Source Sans Pro"/>
          <w:sz w:val="20"/>
          <w:szCs w:val="20"/>
          <w:lang w:val="en-GB"/>
        </w:rPr>
        <w:t>Date</w:t>
      </w:r>
    </w:p>
    <w:p w14:paraId="6FDA4945" w14:textId="77777777" w:rsidR="00B83EB1" w:rsidRDefault="00B83EB1" w:rsidP="00B83EB1">
      <w:pPr>
        <w:pStyle w:val="p3"/>
        <w:jc w:val="both"/>
        <w:rPr>
          <w:rFonts w:ascii="Source Sans Pro" w:hAnsi="Source Sans Pro"/>
          <w:sz w:val="22"/>
          <w:szCs w:val="22"/>
          <w:lang w:val="en-GB"/>
        </w:rPr>
      </w:pPr>
    </w:p>
    <w:p w14:paraId="6CE55BF3" w14:textId="72598899" w:rsidR="00B83EB1" w:rsidRPr="00B83EB1" w:rsidRDefault="00B83EB1" w:rsidP="00B83EB1">
      <w:pPr>
        <w:pStyle w:val="p3"/>
        <w:jc w:val="both"/>
        <w:rPr>
          <w:rFonts w:ascii="Source Sans Pro" w:hAnsi="Source Sans Pro"/>
          <w:sz w:val="22"/>
          <w:szCs w:val="22"/>
          <w:lang w:val="en-GB"/>
        </w:rPr>
      </w:pPr>
      <w:r w:rsidRPr="00B83EB1">
        <w:rPr>
          <w:rFonts w:ascii="Source Sans Pro" w:hAnsi="Source Sans Pro"/>
          <w:sz w:val="22"/>
          <w:szCs w:val="22"/>
          <w:lang w:val="en-GB"/>
        </w:rPr>
        <w:t>___________________</w:t>
      </w:r>
      <w:r>
        <w:rPr>
          <w:rFonts w:ascii="Source Sans Pro" w:hAnsi="Source Sans Pro"/>
          <w:sz w:val="22"/>
          <w:szCs w:val="22"/>
          <w:lang w:val="en-GB"/>
        </w:rPr>
        <w:t>_</w:t>
      </w:r>
      <w:r w:rsidRPr="00B83EB1">
        <w:rPr>
          <w:rFonts w:ascii="Source Sans Pro" w:hAnsi="Source Sans Pro"/>
          <w:sz w:val="22"/>
          <w:szCs w:val="22"/>
          <w:lang w:val="en-GB"/>
        </w:rPr>
        <w:tab/>
        <w:t>___________________</w:t>
      </w:r>
      <w:r>
        <w:rPr>
          <w:rFonts w:ascii="Source Sans Pro" w:hAnsi="Source Sans Pro"/>
          <w:sz w:val="22"/>
          <w:szCs w:val="22"/>
          <w:lang w:val="en-GB"/>
        </w:rPr>
        <w:t>_______</w:t>
      </w:r>
      <w:r w:rsidRPr="00B83EB1">
        <w:rPr>
          <w:rFonts w:ascii="Source Sans Pro" w:hAnsi="Source Sans Pro"/>
          <w:sz w:val="22"/>
          <w:szCs w:val="22"/>
          <w:lang w:val="en-GB"/>
        </w:rPr>
        <w:tab/>
      </w:r>
      <w:r>
        <w:rPr>
          <w:rFonts w:ascii="Source Sans Pro" w:hAnsi="Source Sans Pro"/>
          <w:sz w:val="22"/>
          <w:szCs w:val="22"/>
          <w:lang w:val="en-GB"/>
        </w:rPr>
        <w:tab/>
      </w:r>
      <w:r w:rsidRPr="00B83EB1">
        <w:rPr>
          <w:rFonts w:ascii="Source Sans Pro" w:hAnsi="Source Sans Pro"/>
          <w:sz w:val="22"/>
          <w:szCs w:val="22"/>
          <w:lang w:val="en-GB"/>
        </w:rPr>
        <w:t>_________________</w:t>
      </w:r>
    </w:p>
    <w:p w14:paraId="36056420" w14:textId="5440C339" w:rsidR="00B83EB1" w:rsidRPr="00B83EB1" w:rsidRDefault="00B83EB1" w:rsidP="00B83EB1">
      <w:pPr>
        <w:pStyle w:val="p7"/>
        <w:jc w:val="both"/>
        <w:rPr>
          <w:rFonts w:ascii="Source Sans Pro" w:hAnsi="Source Sans Pro"/>
          <w:sz w:val="20"/>
          <w:szCs w:val="20"/>
          <w:lang w:val="en-GB"/>
        </w:rPr>
      </w:pPr>
      <w:r w:rsidRPr="00B83EB1">
        <w:rPr>
          <w:rFonts w:ascii="Source Sans Pro" w:hAnsi="Source Sans Pro"/>
          <w:sz w:val="20"/>
          <w:szCs w:val="20"/>
          <w:lang w:val="en-GB"/>
        </w:rPr>
        <w:t>Printed name of athlete</w:t>
      </w:r>
      <w:r w:rsidRPr="00B83EB1">
        <w:rPr>
          <w:rFonts w:ascii="Source Sans Pro" w:hAnsi="Source Sans Pro"/>
          <w:sz w:val="20"/>
          <w:szCs w:val="20"/>
          <w:lang w:val="en-GB"/>
        </w:rPr>
        <w:tab/>
      </w:r>
      <w:r>
        <w:rPr>
          <w:rFonts w:ascii="Source Sans Pro" w:hAnsi="Source Sans Pro"/>
          <w:sz w:val="20"/>
          <w:szCs w:val="20"/>
          <w:lang w:val="en-GB"/>
        </w:rPr>
        <w:tab/>
      </w:r>
      <w:r w:rsidRPr="00B83EB1">
        <w:rPr>
          <w:rFonts w:ascii="Source Sans Pro" w:hAnsi="Source Sans Pro"/>
          <w:sz w:val="20"/>
          <w:szCs w:val="20"/>
          <w:lang w:val="en-GB"/>
        </w:rPr>
        <w:t>Athlete representative signature</w:t>
      </w:r>
      <w:r w:rsidRPr="00B83EB1">
        <w:rPr>
          <w:rFonts w:ascii="Source Sans Pro" w:hAnsi="Source Sans Pro"/>
          <w:sz w:val="20"/>
          <w:szCs w:val="20"/>
          <w:lang w:val="en-GB"/>
        </w:rPr>
        <w:tab/>
      </w:r>
      <w:r>
        <w:rPr>
          <w:rFonts w:ascii="Source Sans Pro" w:hAnsi="Source Sans Pro"/>
          <w:sz w:val="20"/>
          <w:szCs w:val="20"/>
          <w:lang w:val="en-GB"/>
        </w:rPr>
        <w:tab/>
      </w:r>
      <w:r w:rsidRPr="00B83EB1">
        <w:rPr>
          <w:rFonts w:ascii="Source Sans Pro" w:hAnsi="Source Sans Pro"/>
          <w:sz w:val="20"/>
          <w:szCs w:val="20"/>
          <w:lang w:val="en-GB"/>
        </w:rPr>
        <w:t>Date</w:t>
      </w:r>
      <w:r w:rsidRPr="00B83EB1">
        <w:rPr>
          <w:rFonts w:ascii="Source Sans Pro" w:hAnsi="Source Sans Pro"/>
          <w:sz w:val="20"/>
          <w:szCs w:val="20"/>
          <w:lang w:val="en-GB"/>
        </w:rPr>
        <w:tab/>
      </w:r>
    </w:p>
    <w:p w14:paraId="07DEFA5E" w14:textId="77777777" w:rsidR="00B83EB1" w:rsidRPr="00B83EB1" w:rsidRDefault="00B83EB1" w:rsidP="00B83EB1">
      <w:pPr>
        <w:pStyle w:val="p7"/>
        <w:jc w:val="both"/>
        <w:rPr>
          <w:rFonts w:ascii="Source Sans Pro" w:hAnsi="Source Sans Pro"/>
          <w:sz w:val="20"/>
          <w:szCs w:val="20"/>
          <w:lang w:val="en-GB"/>
        </w:rPr>
      </w:pPr>
      <w:r w:rsidRPr="00B83EB1">
        <w:rPr>
          <w:rFonts w:ascii="Source Sans Pro" w:hAnsi="Source Sans Pro"/>
          <w:sz w:val="20"/>
          <w:szCs w:val="20"/>
          <w:lang w:val="en-GB"/>
        </w:rPr>
        <w:t>representative</w:t>
      </w:r>
    </w:p>
    <w:p w14:paraId="10379A5B"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 xml:space="preserve">(Mandatory if </w:t>
      </w:r>
      <w:r w:rsidRPr="00B83EB1">
        <w:rPr>
          <w:rStyle w:val="s7"/>
          <w:rFonts w:ascii="Source Sans Pro" w:hAnsi="Source Sans Pro"/>
          <w:sz w:val="18"/>
          <w:szCs w:val="18"/>
          <w:lang w:val="en-GB"/>
        </w:rPr>
        <w:t>present,</w:t>
      </w:r>
    </w:p>
    <w:p w14:paraId="40293CFF" w14:textId="77777777" w:rsidR="00B83EB1" w:rsidRPr="00B83EB1" w:rsidRDefault="00B83EB1" w:rsidP="00B83EB1">
      <w:pPr>
        <w:pStyle w:val="p7"/>
        <w:jc w:val="both"/>
        <w:rPr>
          <w:rFonts w:ascii="Source Sans Pro" w:hAnsi="Source Sans Pro"/>
          <w:sz w:val="18"/>
          <w:szCs w:val="18"/>
          <w:lang w:val="en-GB"/>
        </w:rPr>
      </w:pPr>
      <w:r w:rsidRPr="00B83EB1">
        <w:rPr>
          <w:rFonts w:ascii="Source Sans Pro" w:hAnsi="Source Sans Pro"/>
          <w:sz w:val="18"/>
          <w:szCs w:val="18"/>
          <w:lang w:val="en-GB"/>
        </w:rPr>
        <w:t xml:space="preserve">including if the athlete </w:t>
      </w:r>
      <w:r w:rsidRPr="00B83EB1">
        <w:rPr>
          <w:rStyle w:val="s8"/>
          <w:rFonts w:ascii="Source Sans Pro" w:hAnsi="Source Sans Pro"/>
          <w:sz w:val="18"/>
          <w:szCs w:val="18"/>
          <w:lang w:val="en-GB"/>
        </w:rPr>
        <w:t>is a</w:t>
      </w:r>
    </w:p>
    <w:p w14:paraId="0915D55C"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minor or lacks legal capacity</w:t>
      </w:r>
    </w:p>
    <w:p w14:paraId="25A6F248"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under national legislation)</w:t>
      </w:r>
    </w:p>
    <w:p w14:paraId="48B7A14F" w14:textId="0A4BB133" w:rsidR="005E1B3F" w:rsidRPr="00B83EB1" w:rsidRDefault="00B83EB1" w:rsidP="00B83EB1">
      <w:pPr>
        <w:pStyle w:val="p6"/>
        <w:spacing w:before="360" w:after="240"/>
        <w:jc w:val="both"/>
        <w:rPr>
          <w:rFonts w:ascii="Source Sans Pro" w:eastAsiaTheme="majorEastAsia" w:hAnsi="Source Sans Pro"/>
          <w:b/>
          <w:bCs/>
          <w:i/>
          <w:iCs/>
          <w:color w:val="0168AC"/>
          <w:sz w:val="22"/>
          <w:szCs w:val="22"/>
          <w:lang w:val="en-GB"/>
        </w:rPr>
      </w:pPr>
      <w:r w:rsidRPr="00B83EB1">
        <w:rPr>
          <w:rFonts w:ascii="Source Sans Pro" w:hAnsi="Source Sans Pro"/>
          <w:i/>
          <w:iCs/>
          <w:sz w:val="22"/>
          <w:szCs w:val="22"/>
          <w:lang w:val="en-GB"/>
        </w:rPr>
        <w:t xml:space="preserve">Please contact </w:t>
      </w:r>
      <w:hyperlink r:id="rId13" w:history="1">
        <w:r w:rsidRPr="00B83EB1">
          <w:rPr>
            <w:rStyle w:val="a8"/>
            <w:rFonts w:ascii="Source Sans Pro" w:hAnsi="Source Sans Pro"/>
            <w:i/>
            <w:iCs/>
            <w:sz w:val="22"/>
            <w:szCs w:val="22"/>
            <w:lang w:val="en-GB"/>
          </w:rPr>
          <w:t>classification@archery.sport</w:t>
        </w:r>
      </w:hyperlink>
      <w:r w:rsidRPr="00B83EB1">
        <w:rPr>
          <w:rFonts w:ascii="Source Sans Pro" w:hAnsi="Source Sans Pro"/>
          <w:i/>
          <w:iCs/>
          <w:sz w:val="22"/>
          <w:szCs w:val="22"/>
          <w:lang w:val="en-GB"/>
        </w:rPr>
        <w:t xml:space="preserve"> to report any anomalies identified on the Master Classification List.</w:t>
      </w:r>
    </w:p>
    <w:sectPr w:rsidR="005E1B3F" w:rsidRPr="00B83EB1" w:rsidSect="006C00BC">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0A1F" w14:textId="77777777" w:rsidR="002B4A72" w:rsidRDefault="002B4A72" w:rsidP="005F0E10">
      <w:pPr>
        <w:spacing w:before="0" w:after="0"/>
      </w:pPr>
      <w:r>
        <w:separator/>
      </w:r>
    </w:p>
  </w:endnote>
  <w:endnote w:type="continuationSeparator" w:id="0">
    <w:p w14:paraId="3272F77B" w14:textId="77777777" w:rsidR="002B4A72" w:rsidRDefault="002B4A72" w:rsidP="005F0E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3E" w14:textId="7DE179B5" w:rsidR="00B65704" w:rsidRPr="005F0E10" w:rsidRDefault="00B65704" w:rsidP="00C56D8C">
    <w:pPr>
      <w:pStyle w:val="ab"/>
      <w:jc w:val="right"/>
      <w:rPr>
        <w:sz w:val="20"/>
        <w:szCs w:val="20"/>
      </w:rPr>
    </w:pPr>
    <w:r w:rsidRPr="005F0E10">
      <w:rPr>
        <w:b/>
        <w:sz w:val="20"/>
        <w:szCs w:val="20"/>
      </w:rPr>
      <w:tab/>
    </w:r>
    <w:sdt>
      <w:sdtPr>
        <w:rPr>
          <w:sz w:val="20"/>
          <w:szCs w:val="20"/>
        </w:rPr>
        <w:alias w:val="Title"/>
        <w:tag w:val=""/>
        <w:id w:val="-231938441"/>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r w:rsidR="00077D7D">
          <w:rPr>
            <w:sz w:val="20"/>
            <w:szCs w:val="20"/>
          </w:rPr>
          <w:t>ATHLETE EVALUATION AGREEMENT FORM</w:t>
        </w:r>
      </w:sdtContent>
    </w:sdt>
    <w:r w:rsidR="00C56D8C" w:rsidRPr="005F0E10">
      <w:rPr>
        <w:sz w:val="20"/>
        <w:szCs w:val="20"/>
      </w:rPr>
      <w:t xml:space="preserve"> / </w:t>
    </w:r>
    <w:r w:rsidR="00C56D8C">
      <w:rPr>
        <w:sz w:val="20"/>
        <w:szCs w:val="20"/>
      </w:rPr>
      <w:t>Version</w:t>
    </w:r>
    <w:r w:rsidR="00C56D8C" w:rsidRPr="005F0E10">
      <w:rPr>
        <w:sz w:val="20"/>
        <w:szCs w:val="20"/>
      </w:rPr>
      <w:t xml:space="preserve"> </w:t>
    </w:r>
    <w:sdt>
      <w:sdtPr>
        <w:rPr>
          <w:sz w:val="20"/>
          <w:szCs w:val="20"/>
        </w:rPr>
        <w:alias w:val="Version"/>
        <w:tag w:val=""/>
        <w:id w:val="-1334838794"/>
        <w:placeholder>
          <w:docPart w:val="89F6C2124A074181B9F6CF2A61389B14"/>
        </w:placeholder>
        <w:dataBinding w:prefixMappings="xmlns:ns0='http://purl.org/dc/elements/1.1/' xmlns:ns1='http://schemas.openxmlformats.org/package/2006/metadata/core-properties' " w:xpath="/ns1:coreProperties[1]/ns1:contentStatus[1]" w:storeItemID="{6C3C8BC8-F283-45AE-878A-BAB7291924A1}"/>
        <w:text/>
      </w:sdtPr>
      <w:sdtContent>
        <w:r w:rsidR="00CB601B">
          <w:rPr>
            <w:sz w:val="20"/>
            <w:szCs w:val="20"/>
          </w:rPr>
          <w:t>1.0</w:t>
        </w:r>
      </w:sdtContent>
    </w:sdt>
    <w:r w:rsidR="00CB601B">
      <w:rPr>
        <w:sz w:val="20"/>
        <w:szCs w:val="20"/>
      </w:rPr>
      <w:t xml:space="preserve"> 2026</w:t>
    </w:r>
    <w:r w:rsidR="00C56D8C">
      <w:rPr>
        <w:b/>
        <w:sz w:val="20"/>
        <w:szCs w:val="20"/>
      </w:rPr>
      <w:t xml:space="preserve"> –  </w:t>
    </w:r>
    <w:r w:rsidR="00C56D8C" w:rsidRPr="005F0E10">
      <w:rPr>
        <w:b/>
        <w:sz w:val="20"/>
        <w:szCs w:val="20"/>
      </w:rPr>
      <w:fldChar w:fldCharType="begin"/>
    </w:r>
    <w:r w:rsidR="00C56D8C" w:rsidRPr="005F0E10">
      <w:rPr>
        <w:b/>
        <w:sz w:val="20"/>
        <w:szCs w:val="20"/>
      </w:rPr>
      <w:instrText xml:space="preserve"> PAGE </w:instrText>
    </w:r>
    <w:r w:rsidR="00C56D8C" w:rsidRPr="005F0E10">
      <w:rPr>
        <w:b/>
        <w:sz w:val="20"/>
        <w:szCs w:val="20"/>
      </w:rPr>
      <w:fldChar w:fldCharType="separate"/>
    </w:r>
    <w:r w:rsidR="00C56D8C">
      <w:rPr>
        <w:b/>
        <w:sz w:val="20"/>
        <w:szCs w:val="20"/>
      </w:rPr>
      <w:t>1</w:t>
    </w:r>
    <w:r w:rsidR="00C56D8C" w:rsidRPr="005F0E10">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7876" w14:textId="77777777" w:rsidR="002B4A72" w:rsidRDefault="002B4A72" w:rsidP="005F0E10">
      <w:pPr>
        <w:spacing w:before="0" w:after="0"/>
      </w:pPr>
      <w:r>
        <w:separator/>
      </w:r>
    </w:p>
  </w:footnote>
  <w:footnote w:type="continuationSeparator" w:id="0">
    <w:p w14:paraId="5E428F5B" w14:textId="77777777" w:rsidR="002B4A72" w:rsidRDefault="002B4A72" w:rsidP="005F0E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C0" w14:textId="77777777" w:rsidR="00B65704" w:rsidRDefault="00B65704" w:rsidP="005F0E10">
    <w:pPr>
      <w:pStyle w:val="a9"/>
      <w:jc w:val="right"/>
    </w:pPr>
    <w:r>
      <w:rPr>
        <w:noProof/>
      </w:rPr>
      <mc:AlternateContent>
        <mc:Choice Requires="wps">
          <w:drawing>
            <wp:anchor distT="0" distB="0" distL="114300" distR="114300" simplePos="0" relativeHeight="251659264" behindDoc="0" locked="0" layoutInCell="1" allowOverlap="1" wp14:anchorId="40F4423B" wp14:editId="759D98C3">
              <wp:simplePos x="0" y="0"/>
              <wp:positionH relativeFrom="column">
                <wp:posOffset>4305300</wp:posOffset>
              </wp:positionH>
              <wp:positionV relativeFrom="paragraph">
                <wp:posOffset>299720</wp:posOffset>
              </wp:positionV>
              <wp:extent cx="2336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336800" cy="0"/>
                      </a:xfrm>
                      <a:prstGeom prst="line">
                        <a:avLst/>
                      </a:prstGeom>
                      <a:ln w="12700">
                        <a:solidFill>
                          <a:srgbClr val="004B9B"/>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7259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23.6pt" to="5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" strokecolor="#004b9b" strokeweight="1pt">
              <v:stroke joinstyle="miter"/>
            </v:line>
          </w:pict>
        </mc:Fallback>
      </mc:AlternateContent>
    </w:r>
    <w:r>
      <w:rPr>
        <w:noProof/>
      </w:rPr>
      <w:drawing>
        <wp:inline distT="0" distB="0" distL="0" distR="0" wp14:anchorId="39FA6E0C" wp14:editId="575C89EA">
          <wp:extent cx="1445156" cy="22462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4_RGB.jpg"/>
                  <pic:cNvPicPr/>
                </pic:nvPicPr>
                <pic:blipFill>
                  <a:blip r:embed="rId1">
                    <a:extLst>
                      <a:ext uri="{28A0092B-C50C-407E-A947-70E740481C1C}">
                        <a14:useLocalDpi xmlns:a14="http://schemas.microsoft.com/office/drawing/2010/main" val="0"/>
                      </a:ext>
                    </a:extLst>
                  </a:blip>
                  <a:stretch>
                    <a:fillRect/>
                  </a:stretch>
                </pic:blipFill>
                <pic:spPr>
                  <a:xfrm>
                    <a:off x="0" y="0"/>
                    <a:ext cx="1593569" cy="247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D25"/>
    <w:multiLevelType w:val="hybridMultilevel"/>
    <w:tmpl w:val="C7A8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3DB1"/>
    <w:multiLevelType w:val="hybridMultilevel"/>
    <w:tmpl w:val="F6B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8FF"/>
    <w:multiLevelType w:val="hybridMultilevel"/>
    <w:tmpl w:val="9BDE1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23070"/>
    <w:multiLevelType w:val="multilevel"/>
    <w:tmpl w:val="EEB8C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40BAC"/>
    <w:multiLevelType w:val="hybridMultilevel"/>
    <w:tmpl w:val="121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F5173"/>
    <w:multiLevelType w:val="hybridMultilevel"/>
    <w:tmpl w:val="CE12FDC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346B294B"/>
    <w:multiLevelType w:val="hybridMultilevel"/>
    <w:tmpl w:val="9732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72353"/>
    <w:multiLevelType w:val="hybridMultilevel"/>
    <w:tmpl w:val="D1D2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80497"/>
    <w:multiLevelType w:val="hybridMultilevel"/>
    <w:tmpl w:val="9B8A7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4D724A"/>
    <w:multiLevelType w:val="hybridMultilevel"/>
    <w:tmpl w:val="B7C8E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0C32D5"/>
    <w:multiLevelType w:val="hybridMultilevel"/>
    <w:tmpl w:val="A18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00C58"/>
    <w:multiLevelType w:val="multilevel"/>
    <w:tmpl w:val="7FF42F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200B"/>
    <w:multiLevelType w:val="hybridMultilevel"/>
    <w:tmpl w:val="61E2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C1A0D"/>
    <w:multiLevelType w:val="hybridMultilevel"/>
    <w:tmpl w:val="4DE8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D143B"/>
    <w:multiLevelType w:val="multilevel"/>
    <w:tmpl w:val="951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49684">
    <w:abstractNumId w:val="5"/>
  </w:num>
  <w:num w:numId="2" w16cid:durableId="784156033">
    <w:abstractNumId w:val="1"/>
  </w:num>
  <w:num w:numId="3" w16cid:durableId="171069870">
    <w:abstractNumId w:val="3"/>
  </w:num>
  <w:num w:numId="4" w16cid:durableId="1757748168">
    <w:abstractNumId w:val="11"/>
  </w:num>
  <w:num w:numId="5" w16cid:durableId="1355613314">
    <w:abstractNumId w:val="12"/>
  </w:num>
  <w:num w:numId="6" w16cid:durableId="1023096346">
    <w:abstractNumId w:val="9"/>
  </w:num>
  <w:num w:numId="7" w16cid:durableId="1236627576">
    <w:abstractNumId w:val="2"/>
  </w:num>
  <w:num w:numId="8" w16cid:durableId="2074810243">
    <w:abstractNumId w:val="0"/>
  </w:num>
  <w:num w:numId="9" w16cid:durableId="1682853900">
    <w:abstractNumId w:val="10"/>
  </w:num>
  <w:num w:numId="10" w16cid:durableId="2041471651">
    <w:abstractNumId w:val="13"/>
  </w:num>
  <w:num w:numId="11" w16cid:durableId="727339677">
    <w:abstractNumId w:val="6"/>
  </w:num>
  <w:num w:numId="12" w16cid:durableId="1129472124">
    <w:abstractNumId w:val="4"/>
  </w:num>
  <w:num w:numId="13" w16cid:durableId="84419723">
    <w:abstractNumId w:val="14"/>
  </w:num>
  <w:num w:numId="14" w16cid:durableId="481654279">
    <w:abstractNumId w:val="7"/>
  </w:num>
  <w:num w:numId="15" w16cid:durableId="2029598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1B"/>
    <w:rsid w:val="00045593"/>
    <w:rsid w:val="00063E95"/>
    <w:rsid w:val="00074E36"/>
    <w:rsid w:val="00077D7D"/>
    <w:rsid w:val="000E0EFB"/>
    <w:rsid w:val="00152198"/>
    <w:rsid w:val="00153144"/>
    <w:rsid w:val="001E6B68"/>
    <w:rsid w:val="002B35D5"/>
    <w:rsid w:val="002B4A72"/>
    <w:rsid w:val="002C55B0"/>
    <w:rsid w:val="00316B77"/>
    <w:rsid w:val="00332281"/>
    <w:rsid w:val="0034669B"/>
    <w:rsid w:val="00390F5F"/>
    <w:rsid w:val="00423640"/>
    <w:rsid w:val="00426389"/>
    <w:rsid w:val="00450428"/>
    <w:rsid w:val="004956CB"/>
    <w:rsid w:val="00527783"/>
    <w:rsid w:val="0053686B"/>
    <w:rsid w:val="00563577"/>
    <w:rsid w:val="00580F39"/>
    <w:rsid w:val="005A268A"/>
    <w:rsid w:val="005E1B3F"/>
    <w:rsid w:val="005F0E10"/>
    <w:rsid w:val="00601C38"/>
    <w:rsid w:val="006909C8"/>
    <w:rsid w:val="006C00BC"/>
    <w:rsid w:val="006C6F53"/>
    <w:rsid w:val="006D6253"/>
    <w:rsid w:val="006E1166"/>
    <w:rsid w:val="0072026E"/>
    <w:rsid w:val="00724DD7"/>
    <w:rsid w:val="0074600C"/>
    <w:rsid w:val="007B4A1D"/>
    <w:rsid w:val="007B568A"/>
    <w:rsid w:val="007D6A3F"/>
    <w:rsid w:val="0086554A"/>
    <w:rsid w:val="008942F9"/>
    <w:rsid w:val="008F09D2"/>
    <w:rsid w:val="009B0794"/>
    <w:rsid w:val="00A13164"/>
    <w:rsid w:val="00A227DE"/>
    <w:rsid w:val="00A45296"/>
    <w:rsid w:val="00AD00CD"/>
    <w:rsid w:val="00B061EB"/>
    <w:rsid w:val="00B5241B"/>
    <w:rsid w:val="00B551A5"/>
    <w:rsid w:val="00B65704"/>
    <w:rsid w:val="00B83EB1"/>
    <w:rsid w:val="00C5105F"/>
    <w:rsid w:val="00C56D8C"/>
    <w:rsid w:val="00CA59AA"/>
    <w:rsid w:val="00CB601B"/>
    <w:rsid w:val="00CD190C"/>
    <w:rsid w:val="00D74D55"/>
    <w:rsid w:val="00D807F7"/>
    <w:rsid w:val="00DA45A6"/>
    <w:rsid w:val="00DB30C8"/>
    <w:rsid w:val="00DC2F3A"/>
    <w:rsid w:val="00E25C1D"/>
    <w:rsid w:val="00E274F7"/>
    <w:rsid w:val="00E33D9F"/>
    <w:rsid w:val="00E46A63"/>
    <w:rsid w:val="00E95EC1"/>
    <w:rsid w:val="00F23208"/>
    <w:rsid w:val="00F66C0D"/>
    <w:rsid w:val="00F7069F"/>
    <w:rsid w:val="00FB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B134D"/>
  <w15:chartTrackingRefBased/>
  <w15:docId w15:val="{63FC5BD5-FEB8-46CE-A1A8-A1092C2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C0D"/>
    <w:pPr>
      <w:spacing w:before="240" w:after="240"/>
      <w:jc w:val="both"/>
    </w:pPr>
    <w:rPr>
      <w:rFonts w:ascii="Source Sans Pro" w:hAnsi="Source Sans Pro"/>
      <w:sz w:val="22"/>
    </w:rPr>
  </w:style>
  <w:style w:type="paragraph" w:styleId="1">
    <w:name w:val="heading 1"/>
    <w:basedOn w:val="a"/>
    <w:next w:val="a"/>
    <w:link w:val="10"/>
    <w:uiPriority w:val="9"/>
    <w:qFormat/>
    <w:rsid w:val="00580F39"/>
    <w:pPr>
      <w:keepNext/>
      <w:keepLines/>
      <w:outlineLvl w:val="0"/>
    </w:pPr>
    <w:rPr>
      <w:rFonts w:eastAsiaTheme="majorEastAsia" w:cstheme="majorBidi"/>
      <w:color w:val="004B9B"/>
      <w:sz w:val="32"/>
      <w:szCs w:val="32"/>
    </w:rPr>
  </w:style>
  <w:style w:type="paragraph" w:styleId="2">
    <w:name w:val="heading 2"/>
    <w:basedOn w:val="a"/>
    <w:next w:val="a"/>
    <w:link w:val="20"/>
    <w:uiPriority w:val="9"/>
    <w:unhideWhenUsed/>
    <w:qFormat/>
    <w:rsid w:val="00580F39"/>
    <w:pPr>
      <w:keepNext/>
      <w:keepLines/>
      <w:spacing w:before="40"/>
      <w:outlineLvl w:val="1"/>
    </w:pPr>
    <w:rPr>
      <w:rFonts w:eastAsiaTheme="majorEastAsia" w:cstheme="majorBidi"/>
      <w:color w:val="004B9B"/>
      <w:sz w:val="26"/>
      <w:szCs w:val="26"/>
    </w:rPr>
  </w:style>
  <w:style w:type="paragraph" w:styleId="3">
    <w:name w:val="heading 3"/>
    <w:aliases w:val="header 3"/>
    <w:basedOn w:val="a"/>
    <w:next w:val="a"/>
    <w:link w:val="30"/>
    <w:uiPriority w:val="9"/>
    <w:unhideWhenUsed/>
    <w:qFormat/>
    <w:rsid w:val="00580F39"/>
    <w:pPr>
      <w:keepNext/>
      <w:keepLines/>
      <w:spacing w:before="40" w:after="0"/>
      <w:outlineLvl w:val="2"/>
    </w:pPr>
    <w:rPr>
      <w:rFonts w:eastAsiaTheme="majorEastAsia" w:cstheme="majorBidi"/>
      <w:color w:val="004B9B"/>
      <w:sz w:val="24"/>
    </w:rPr>
  </w:style>
  <w:style w:type="paragraph" w:styleId="4">
    <w:name w:val="heading 4"/>
    <w:basedOn w:val="a"/>
    <w:next w:val="a"/>
    <w:link w:val="40"/>
    <w:uiPriority w:val="9"/>
    <w:unhideWhenUsed/>
    <w:qFormat/>
    <w:rsid w:val="00580F39"/>
    <w:pPr>
      <w:keepNext/>
      <w:keepLines/>
      <w:spacing w:before="40" w:after="0"/>
      <w:outlineLvl w:val="3"/>
    </w:pPr>
    <w:rPr>
      <w:rFonts w:eastAsiaTheme="majorEastAsia" w:cstheme="majorBidi"/>
      <w:i/>
      <w:iCs/>
      <w:color w:val="004B9B"/>
    </w:rPr>
  </w:style>
  <w:style w:type="paragraph" w:styleId="5">
    <w:name w:val="heading 5"/>
    <w:basedOn w:val="a"/>
    <w:next w:val="a"/>
    <w:link w:val="50"/>
    <w:uiPriority w:val="9"/>
    <w:semiHidden/>
    <w:unhideWhenUsed/>
    <w:qFormat/>
    <w:rsid w:val="00580F39"/>
    <w:pPr>
      <w:keepNext/>
      <w:keepLines/>
      <w:spacing w:before="40" w:after="0"/>
      <w:outlineLvl w:val="4"/>
    </w:pPr>
    <w:rPr>
      <w:rFonts w:eastAsiaTheme="majorEastAsia" w:cstheme="majorBidi"/>
      <w:color w:val="004B9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F39"/>
    <w:rPr>
      <w:rFonts w:ascii="Source Sans Pro" w:eastAsiaTheme="majorEastAsia" w:hAnsi="Source Sans Pro" w:cstheme="majorBidi"/>
      <w:color w:val="004B9B"/>
      <w:sz w:val="32"/>
      <w:szCs w:val="32"/>
    </w:rPr>
  </w:style>
  <w:style w:type="paragraph" w:styleId="a3">
    <w:name w:val="No Spacing"/>
    <w:uiPriority w:val="1"/>
    <w:qFormat/>
    <w:rsid w:val="00F66C0D"/>
    <w:rPr>
      <w:rFonts w:ascii="Source Sans Pro" w:hAnsi="Source Sans Pro"/>
      <w:sz w:val="22"/>
    </w:rPr>
  </w:style>
  <w:style w:type="character" w:customStyle="1" w:styleId="20">
    <w:name w:val="見出し 2 (文字)"/>
    <w:basedOn w:val="a0"/>
    <w:link w:val="2"/>
    <w:uiPriority w:val="9"/>
    <w:rsid w:val="00580F39"/>
    <w:rPr>
      <w:rFonts w:ascii="Source Sans Pro" w:eastAsiaTheme="majorEastAsia" w:hAnsi="Source Sans Pro" w:cstheme="majorBidi"/>
      <w:color w:val="004B9B"/>
      <w:sz w:val="26"/>
      <w:szCs w:val="26"/>
    </w:rPr>
  </w:style>
  <w:style w:type="character" w:customStyle="1" w:styleId="30">
    <w:name w:val="見出し 3 (文字)"/>
    <w:aliases w:val="header 3 (文字)"/>
    <w:basedOn w:val="a0"/>
    <w:link w:val="3"/>
    <w:uiPriority w:val="9"/>
    <w:rsid w:val="00580F39"/>
    <w:rPr>
      <w:rFonts w:ascii="Source Sans Pro" w:eastAsiaTheme="majorEastAsia" w:hAnsi="Source Sans Pro" w:cstheme="majorBidi"/>
      <w:color w:val="004B9B"/>
    </w:rPr>
  </w:style>
  <w:style w:type="paragraph" w:styleId="a4">
    <w:name w:val="Title"/>
    <w:basedOn w:val="a"/>
    <w:next w:val="a"/>
    <w:link w:val="a5"/>
    <w:uiPriority w:val="10"/>
    <w:qFormat/>
    <w:rsid w:val="00580F39"/>
    <w:pPr>
      <w:spacing w:before="0" w:after="0"/>
      <w:contextualSpacing/>
    </w:pPr>
    <w:rPr>
      <w:rFonts w:asciiTheme="majorHAnsi" w:eastAsiaTheme="majorEastAsia" w:hAnsiTheme="majorHAnsi" w:cstheme="majorBidi"/>
      <w:color w:val="004B9B"/>
      <w:spacing w:val="-10"/>
      <w:kern w:val="28"/>
      <w:sz w:val="56"/>
      <w:szCs w:val="56"/>
    </w:rPr>
  </w:style>
  <w:style w:type="character" w:customStyle="1" w:styleId="a5">
    <w:name w:val="表題 (文字)"/>
    <w:basedOn w:val="a0"/>
    <w:link w:val="a4"/>
    <w:uiPriority w:val="10"/>
    <w:rsid w:val="00580F39"/>
    <w:rPr>
      <w:rFonts w:asciiTheme="majorHAnsi" w:eastAsiaTheme="majorEastAsia" w:hAnsiTheme="majorHAnsi" w:cstheme="majorBidi"/>
      <w:color w:val="004B9B"/>
      <w:spacing w:val="-10"/>
      <w:kern w:val="28"/>
      <w:sz w:val="56"/>
      <w:szCs w:val="56"/>
    </w:rPr>
  </w:style>
  <w:style w:type="character" w:customStyle="1" w:styleId="40">
    <w:name w:val="見出し 4 (文字)"/>
    <w:basedOn w:val="a0"/>
    <w:link w:val="4"/>
    <w:uiPriority w:val="9"/>
    <w:rsid w:val="00580F39"/>
    <w:rPr>
      <w:rFonts w:ascii="Source Sans Pro" w:eastAsiaTheme="majorEastAsia" w:hAnsi="Source Sans Pro" w:cstheme="majorBidi"/>
      <w:i/>
      <w:iCs/>
      <w:color w:val="004B9B"/>
      <w:sz w:val="22"/>
    </w:rPr>
  </w:style>
  <w:style w:type="character" w:customStyle="1" w:styleId="50">
    <w:name w:val="見出し 5 (文字)"/>
    <w:basedOn w:val="a0"/>
    <w:link w:val="5"/>
    <w:uiPriority w:val="9"/>
    <w:semiHidden/>
    <w:rsid w:val="00580F39"/>
    <w:rPr>
      <w:rFonts w:ascii="Source Sans Pro" w:eastAsiaTheme="majorEastAsia" w:hAnsi="Source Sans Pro" w:cstheme="majorBidi"/>
      <w:color w:val="004B9B"/>
      <w:sz w:val="22"/>
    </w:rPr>
  </w:style>
  <w:style w:type="paragraph" w:styleId="a6">
    <w:name w:val="List Paragraph"/>
    <w:basedOn w:val="a"/>
    <w:uiPriority w:val="34"/>
    <w:qFormat/>
    <w:rsid w:val="006E1166"/>
    <w:pPr>
      <w:ind w:left="720"/>
      <w:contextualSpacing/>
    </w:pPr>
  </w:style>
  <w:style w:type="table" w:styleId="a7">
    <w:name w:val="Table Grid"/>
    <w:basedOn w:val="a1"/>
    <w:uiPriority w:val="39"/>
    <w:rsid w:val="006E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7D6A3F"/>
    <w:pPr>
      <w:spacing w:after="120"/>
      <w:jc w:val="left"/>
    </w:pPr>
    <w:rPr>
      <w:rFonts w:asciiTheme="minorHAnsi" w:hAnsiTheme="minorHAnsi"/>
      <w:b/>
      <w:bCs/>
      <w:sz w:val="20"/>
      <w:szCs w:val="20"/>
    </w:rPr>
  </w:style>
  <w:style w:type="paragraph" w:styleId="21">
    <w:name w:val="toc 2"/>
    <w:basedOn w:val="a"/>
    <w:next w:val="a"/>
    <w:autoRedefine/>
    <w:uiPriority w:val="39"/>
    <w:unhideWhenUsed/>
    <w:rsid w:val="007D6A3F"/>
    <w:pPr>
      <w:spacing w:before="120" w:after="0"/>
      <w:ind w:left="220"/>
      <w:jc w:val="left"/>
    </w:pPr>
    <w:rPr>
      <w:rFonts w:asciiTheme="minorHAnsi" w:hAnsiTheme="minorHAnsi"/>
      <w:i/>
      <w:iCs/>
      <w:sz w:val="20"/>
      <w:szCs w:val="20"/>
    </w:rPr>
  </w:style>
  <w:style w:type="paragraph" w:styleId="31">
    <w:name w:val="toc 3"/>
    <w:basedOn w:val="a"/>
    <w:next w:val="a"/>
    <w:autoRedefine/>
    <w:uiPriority w:val="39"/>
    <w:unhideWhenUsed/>
    <w:rsid w:val="007D6A3F"/>
    <w:pPr>
      <w:spacing w:before="0" w:after="0"/>
      <w:ind w:left="440"/>
      <w:jc w:val="left"/>
    </w:pPr>
    <w:rPr>
      <w:rFonts w:asciiTheme="minorHAnsi" w:hAnsiTheme="minorHAnsi"/>
      <w:sz w:val="20"/>
      <w:szCs w:val="20"/>
    </w:rPr>
  </w:style>
  <w:style w:type="paragraph" w:styleId="41">
    <w:name w:val="toc 4"/>
    <w:basedOn w:val="a"/>
    <w:next w:val="a"/>
    <w:autoRedefine/>
    <w:uiPriority w:val="39"/>
    <w:unhideWhenUsed/>
    <w:rsid w:val="007D6A3F"/>
    <w:pPr>
      <w:spacing w:before="0" w:after="0"/>
      <w:ind w:left="660"/>
      <w:jc w:val="left"/>
    </w:pPr>
    <w:rPr>
      <w:rFonts w:asciiTheme="minorHAnsi" w:hAnsiTheme="minorHAnsi"/>
      <w:sz w:val="20"/>
      <w:szCs w:val="20"/>
    </w:rPr>
  </w:style>
  <w:style w:type="paragraph" w:styleId="51">
    <w:name w:val="toc 5"/>
    <w:basedOn w:val="a"/>
    <w:next w:val="a"/>
    <w:autoRedefine/>
    <w:uiPriority w:val="39"/>
    <w:unhideWhenUsed/>
    <w:rsid w:val="007D6A3F"/>
    <w:pPr>
      <w:spacing w:before="0" w:after="0"/>
      <w:ind w:left="880"/>
      <w:jc w:val="left"/>
    </w:pPr>
    <w:rPr>
      <w:rFonts w:asciiTheme="minorHAnsi" w:hAnsiTheme="minorHAnsi"/>
      <w:sz w:val="20"/>
      <w:szCs w:val="20"/>
    </w:rPr>
  </w:style>
  <w:style w:type="paragraph" w:styleId="6">
    <w:name w:val="toc 6"/>
    <w:basedOn w:val="a"/>
    <w:next w:val="a"/>
    <w:autoRedefine/>
    <w:uiPriority w:val="39"/>
    <w:unhideWhenUsed/>
    <w:rsid w:val="007D6A3F"/>
    <w:pPr>
      <w:spacing w:before="0" w:after="0"/>
      <w:ind w:left="1100"/>
      <w:jc w:val="left"/>
    </w:pPr>
    <w:rPr>
      <w:rFonts w:asciiTheme="minorHAnsi" w:hAnsiTheme="minorHAnsi"/>
      <w:sz w:val="20"/>
      <w:szCs w:val="20"/>
    </w:rPr>
  </w:style>
  <w:style w:type="paragraph" w:styleId="7">
    <w:name w:val="toc 7"/>
    <w:basedOn w:val="a"/>
    <w:next w:val="a"/>
    <w:autoRedefine/>
    <w:uiPriority w:val="39"/>
    <w:unhideWhenUsed/>
    <w:rsid w:val="007D6A3F"/>
    <w:pPr>
      <w:spacing w:before="0" w:after="0"/>
      <w:ind w:left="1320"/>
      <w:jc w:val="left"/>
    </w:pPr>
    <w:rPr>
      <w:rFonts w:asciiTheme="minorHAnsi" w:hAnsiTheme="minorHAnsi"/>
      <w:sz w:val="20"/>
      <w:szCs w:val="20"/>
    </w:rPr>
  </w:style>
  <w:style w:type="paragraph" w:styleId="8">
    <w:name w:val="toc 8"/>
    <w:basedOn w:val="a"/>
    <w:next w:val="a"/>
    <w:autoRedefine/>
    <w:uiPriority w:val="39"/>
    <w:unhideWhenUsed/>
    <w:rsid w:val="007D6A3F"/>
    <w:pPr>
      <w:spacing w:before="0" w:after="0"/>
      <w:ind w:left="1540"/>
      <w:jc w:val="left"/>
    </w:pPr>
    <w:rPr>
      <w:rFonts w:asciiTheme="minorHAnsi" w:hAnsiTheme="minorHAnsi"/>
      <w:sz w:val="20"/>
      <w:szCs w:val="20"/>
    </w:rPr>
  </w:style>
  <w:style w:type="paragraph" w:styleId="9">
    <w:name w:val="toc 9"/>
    <w:basedOn w:val="a"/>
    <w:next w:val="a"/>
    <w:autoRedefine/>
    <w:uiPriority w:val="39"/>
    <w:unhideWhenUsed/>
    <w:rsid w:val="007D6A3F"/>
    <w:pPr>
      <w:spacing w:before="0" w:after="0"/>
      <w:ind w:left="1760"/>
      <w:jc w:val="left"/>
    </w:pPr>
    <w:rPr>
      <w:rFonts w:asciiTheme="minorHAnsi" w:hAnsiTheme="minorHAnsi"/>
      <w:sz w:val="20"/>
      <w:szCs w:val="20"/>
    </w:rPr>
  </w:style>
  <w:style w:type="character" w:styleId="a8">
    <w:name w:val="Hyperlink"/>
    <w:basedOn w:val="a0"/>
    <w:uiPriority w:val="99"/>
    <w:unhideWhenUsed/>
    <w:rsid w:val="007D6A3F"/>
    <w:rPr>
      <w:color w:val="0563C1" w:themeColor="hyperlink"/>
      <w:u w:val="single"/>
    </w:rPr>
  </w:style>
  <w:style w:type="paragraph" w:styleId="a9">
    <w:name w:val="header"/>
    <w:basedOn w:val="a"/>
    <w:link w:val="aa"/>
    <w:uiPriority w:val="99"/>
    <w:unhideWhenUsed/>
    <w:rsid w:val="005F0E10"/>
    <w:pPr>
      <w:tabs>
        <w:tab w:val="center" w:pos="4680"/>
        <w:tab w:val="right" w:pos="9360"/>
      </w:tabs>
      <w:spacing w:before="0" w:after="0"/>
    </w:pPr>
  </w:style>
  <w:style w:type="character" w:customStyle="1" w:styleId="aa">
    <w:name w:val="ヘッダー (文字)"/>
    <w:basedOn w:val="a0"/>
    <w:link w:val="a9"/>
    <w:uiPriority w:val="99"/>
    <w:rsid w:val="005F0E10"/>
    <w:rPr>
      <w:rFonts w:ascii="Source Sans Pro" w:hAnsi="Source Sans Pro"/>
      <w:sz w:val="22"/>
    </w:rPr>
  </w:style>
  <w:style w:type="paragraph" w:styleId="ab">
    <w:name w:val="footer"/>
    <w:basedOn w:val="a"/>
    <w:link w:val="ac"/>
    <w:uiPriority w:val="99"/>
    <w:unhideWhenUsed/>
    <w:rsid w:val="005F0E10"/>
    <w:pPr>
      <w:tabs>
        <w:tab w:val="center" w:pos="4680"/>
        <w:tab w:val="right" w:pos="9360"/>
      </w:tabs>
      <w:spacing w:before="0" w:after="0"/>
    </w:pPr>
  </w:style>
  <w:style w:type="character" w:customStyle="1" w:styleId="ac">
    <w:name w:val="フッター (文字)"/>
    <w:basedOn w:val="a0"/>
    <w:link w:val="ab"/>
    <w:uiPriority w:val="99"/>
    <w:rsid w:val="005F0E10"/>
    <w:rPr>
      <w:rFonts w:ascii="Source Sans Pro" w:hAnsi="Source Sans Pro"/>
      <w:sz w:val="22"/>
    </w:rPr>
  </w:style>
  <w:style w:type="paragraph" w:styleId="ad">
    <w:name w:val="Subtitle"/>
    <w:basedOn w:val="a"/>
    <w:next w:val="a"/>
    <w:link w:val="ae"/>
    <w:uiPriority w:val="11"/>
    <w:qFormat/>
    <w:rsid w:val="00580F39"/>
    <w:pPr>
      <w:numPr>
        <w:ilvl w:val="1"/>
      </w:numPr>
      <w:spacing w:after="160"/>
    </w:pPr>
    <w:rPr>
      <w:rFonts w:asciiTheme="minorHAnsi" w:hAnsiTheme="minorHAnsi"/>
      <w:color w:val="004B9B"/>
      <w:spacing w:val="15"/>
      <w:szCs w:val="22"/>
    </w:rPr>
  </w:style>
  <w:style w:type="character" w:customStyle="1" w:styleId="ae">
    <w:name w:val="副題 (文字)"/>
    <w:basedOn w:val="a0"/>
    <w:link w:val="ad"/>
    <w:uiPriority w:val="11"/>
    <w:rsid w:val="00580F39"/>
    <w:rPr>
      <w:rFonts w:eastAsiaTheme="minorEastAsia"/>
      <w:color w:val="004B9B"/>
      <w:spacing w:val="15"/>
      <w:sz w:val="22"/>
      <w:szCs w:val="22"/>
    </w:rPr>
  </w:style>
  <w:style w:type="character" w:styleId="22">
    <w:name w:val="Intense Emphasis"/>
    <w:basedOn w:val="a0"/>
    <w:uiPriority w:val="21"/>
    <w:qFormat/>
    <w:rsid w:val="00CA59AA"/>
    <w:rPr>
      <w:i/>
      <w:iCs/>
      <w:color w:val="4472C4" w:themeColor="accent1"/>
    </w:rPr>
  </w:style>
  <w:style w:type="paragraph" w:customStyle="1" w:styleId="Pagetitle">
    <w:name w:val="Page title"/>
    <w:basedOn w:val="1"/>
    <w:qFormat/>
    <w:rsid w:val="00CA59AA"/>
    <w:pPr>
      <w:spacing w:before="0"/>
    </w:pPr>
    <w:rPr>
      <w:b/>
      <w:bCs/>
      <w:sz w:val="36"/>
      <w:szCs w:val="36"/>
    </w:rPr>
  </w:style>
  <w:style w:type="character" w:styleId="af">
    <w:name w:val="FollowedHyperlink"/>
    <w:basedOn w:val="a0"/>
    <w:uiPriority w:val="99"/>
    <w:semiHidden/>
    <w:unhideWhenUsed/>
    <w:rsid w:val="00CA59AA"/>
    <w:rPr>
      <w:color w:val="954F72" w:themeColor="followedHyperlink"/>
      <w:u w:val="single"/>
    </w:rPr>
  </w:style>
  <w:style w:type="paragraph" w:customStyle="1" w:styleId="STANDFIRST">
    <w:name w:val="STANDFIRST"/>
    <w:basedOn w:val="a"/>
    <w:qFormat/>
    <w:rsid w:val="00CA59AA"/>
    <w:pPr>
      <w:spacing w:after="120"/>
    </w:pPr>
    <w:rPr>
      <w:color w:val="808080" w:themeColor="background1" w:themeShade="80"/>
      <w:spacing w:val="20"/>
      <w:sz w:val="24"/>
      <w:lang w:val="en-GB"/>
    </w:rPr>
  </w:style>
  <w:style w:type="character" w:styleId="af0">
    <w:name w:val="Unresolved Mention"/>
    <w:basedOn w:val="a0"/>
    <w:uiPriority w:val="99"/>
    <w:semiHidden/>
    <w:unhideWhenUsed/>
    <w:rsid w:val="00CA59AA"/>
    <w:rPr>
      <w:color w:val="605E5C"/>
      <w:shd w:val="clear" w:color="auto" w:fill="E1DFDD"/>
    </w:rPr>
  </w:style>
  <w:style w:type="paragraph" w:styleId="af1">
    <w:name w:val="Balloon Text"/>
    <w:basedOn w:val="a"/>
    <w:link w:val="af2"/>
    <w:uiPriority w:val="99"/>
    <w:semiHidden/>
    <w:unhideWhenUsed/>
    <w:rsid w:val="00DC2F3A"/>
    <w:pPr>
      <w:spacing w:before="0" w:after="0"/>
    </w:pPr>
    <w:rPr>
      <w:rFonts w:ascii="Segoe UI" w:hAnsi="Segoe UI" w:cs="Segoe UI"/>
      <w:sz w:val="18"/>
      <w:szCs w:val="18"/>
    </w:rPr>
  </w:style>
  <w:style w:type="character" w:customStyle="1" w:styleId="af2">
    <w:name w:val="吹き出し (文字)"/>
    <w:basedOn w:val="a0"/>
    <w:link w:val="af1"/>
    <w:uiPriority w:val="99"/>
    <w:semiHidden/>
    <w:rsid w:val="00DC2F3A"/>
    <w:rPr>
      <w:rFonts w:ascii="Segoe UI" w:hAnsi="Segoe UI" w:cs="Segoe UI"/>
      <w:sz w:val="18"/>
      <w:szCs w:val="18"/>
    </w:rPr>
  </w:style>
  <w:style w:type="character" w:styleId="af3">
    <w:name w:val="annotation reference"/>
    <w:basedOn w:val="a0"/>
    <w:uiPriority w:val="99"/>
    <w:semiHidden/>
    <w:unhideWhenUsed/>
    <w:rsid w:val="00DC2F3A"/>
    <w:rPr>
      <w:sz w:val="16"/>
      <w:szCs w:val="16"/>
    </w:rPr>
  </w:style>
  <w:style w:type="paragraph" w:styleId="af4">
    <w:name w:val="annotation text"/>
    <w:basedOn w:val="a"/>
    <w:link w:val="af5"/>
    <w:uiPriority w:val="99"/>
    <w:semiHidden/>
    <w:unhideWhenUsed/>
    <w:rsid w:val="00DC2F3A"/>
    <w:rPr>
      <w:sz w:val="20"/>
      <w:szCs w:val="20"/>
    </w:rPr>
  </w:style>
  <w:style w:type="character" w:customStyle="1" w:styleId="af5">
    <w:name w:val="コメント文字列 (文字)"/>
    <w:basedOn w:val="a0"/>
    <w:link w:val="af4"/>
    <w:uiPriority w:val="99"/>
    <w:semiHidden/>
    <w:rsid w:val="00DC2F3A"/>
    <w:rPr>
      <w:rFonts w:ascii="Source Sans Pro" w:hAnsi="Source Sans Pro"/>
      <w:sz w:val="20"/>
      <w:szCs w:val="20"/>
    </w:rPr>
  </w:style>
  <w:style w:type="paragraph" w:styleId="af6">
    <w:name w:val="annotation subject"/>
    <w:basedOn w:val="af4"/>
    <w:next w:val="af4"/>
    <w:link w:val="af7"/>
    <w:uiPriority w:val="99"/>
    <w:semiHidden/>
    <w:unhideWhenUsed/>
    <w:rsid w:val="00DC2F3A"/>
    <w:rPr>
      <w:b/>
      <w:bCs/>
    </w:rPr>
  </w:style>
  <w:style w:type="character" w:customStyle="1" w:styleId="af7">
    <w:name w:val="コメント内容 (文字)"/>
    <w:basedOn w:val="af5"/>
    <w:link w:val="af6"/>
    <w:uiPriority w:val="99"/>
    <w:semiHidden/>
    <w:rsid w:val="00DC2F3A"/>
    <w:rPr>
      <w:rFonts w:ascii="Source Sans Pro" w:hAnsi="Source Sans Pro"/>
      <w:b/>
      <w:bCs/>
      <w:sz w:val="20"/>
      <w:szCs w:val="20"/>
    </w:rPr>
  </w:style>
  <w:style w:type="character" w:styleId="af8">
    <w:name w:val="Placeholder Text"/>
    <w:basedOn w:val="a0"/>
    <w:uiPriority w:val="99"/>
    <w:semiHidden/>
    <w:rsid w:val="00C56D8C"/>
    <w:rPr>
      <w:color w:val="808080"/>
    </w:rPr>
  </w:style>
  <w:style w:type="character" w:customStyle="1" w:styleId="FITA3">
    <w:name w:val="FITA 3"/>
    <w:qFormat/>
    <w:rsid w:val="00CB601B"/>
    <w:rPr>
      <w:rFonts w:ascii="Verdana" w:hAnsi="Verdana"/>
      <w:b/>
      <w:bCs/>
      <w:color w:val="5899C4"/>
      <w:sz w:val="20"/>
    </w:rPr>
  </w:style>
  <w:style w:type="paragraph" w:customStyle="1" w:styleId="Default">
    <w:name w:val="Default"/>
    <w:rsid w:val="00CB601B"/>
    <w:pPr>
      <w:autoSpaceDE w:val="0"/>
      <w:autoSpaceDN w:val="0"/>
      <w:adjustRightInd w:val="0"/>
    </w:pPr>
    <w:rPr>
      <w:rFonts w:ascii="Arial" w:eastAsia="Times New Roman" w:hAnsi="Arial" w:cs="Arial"/>
      <w:color w:val="000000"/>
      <w:lang w:val="el-GR" w:eastAsia="el-GR"/>
    </w:rPr>
  </w:style>
  <w:style w:type="paragraph" w:customStyle="1" w:styleId="p3">
    <w:name w:val="p3"/>
    <w:basedOn w:val="a"/>
    <w:rsid w:val="00B83EB1"/>
    <w:pPr>
      <w:spacing w:before="0" w:after="0"/>
      <w:jc w:val="left"/>
    </w:pPr>
    <w:rPr>
      <w:rFonts w:ascii="Arial" w:eastAsia="Times New Roman" w:hAnsi="Arial" w:cs="Arial"/>
      <w:color w:val="000000"/>
      <w:sz w:val="17"/>
      <w:szCs w:val="17"/>
      <w:lang w:val="it-IT" w:eastAsia="it-IT"/>
    </w:rPr>
  </w:style>
  <w:style w:type="paragraph" w:customStyle="1" w:styleId="p5">
    <w:name w:val="p5"/>
    <w:basedOn w:val="a"/>
    <w:rsid w:val="00B83EB1"/>
    <w:pPr>
      <w:spacing w:before="0" w:after="0"/>
      <w:jc w:val="left"/>
    </w:pPr>
    <w:rPr>
      <w:rFonts w:ascii="Arial" w:eastAsia="Times New Roman" w:hAnsi="Arial" w:cs="Arial"/>
      <w:color w:val="000000"/>
      <w:sz w:val="16"/>
      <w:szCs w:val="16"/>
      <w:lang w:val="it-IT" w:eastAsia="it-IT"/>
    </w:rPr>
  </w:style>
  <w:style w:type="character" w:customStyle="1" w:styleId="s6">
    <w:name w:val="s6"/>
    <w:basedOn w:val="a0"/>
    <w:rsid w:val="00B83EB1"/>
    <w:rPr>
      <w:color w:val="0000FF"/>
    </w:rPr>
  </w:style>
  <w:style w:type="character" w:customStyle="1" w:styleId="FITA2">
    <w:name w:val="FITA 2"/>
    <w:qFormat/>
    <w:rsid w:val="00B83EB1"/>
    <w:rPr>
      <w:rFonts w:ascii="Verdana" w:hAnsi="Verdana"/>
      <w:b/>
      <w:bCs/>
      <w:color w:val="0168AC"/>
      <w:sz w:val="27"/>
    </w:rPr>
  </w:style>
  <w:style w:type="paragraph" w:customStyle="1" w:styleId="p6">
    <w:name w:val="p6"/>
    <w:basedOn w:val="a"/>
    <w:rsid w:val="00B83EB1"/>
    <w:pPr>
      <w:spacing w:before="0" w:after="0"/>
      <w:jc w:val="left"/>
    </w:pPr>
    <w:rPr>
      <w:rFonts w:ascii="Arial" w:eastAsia="Times New Roman" w:hAnsi="Arial" w:cs="Arial"/>
      <w:color w:val="000000"/>
      <w:sz w:val="16"/>
      <w:szCs w:val="16"/>
      <w:lang w:val="it-IT" w:eastAsia="it-IT"/>
    </w:rPr>
  </w:style>
  <w:style w:type="paragraph" w:customStyle="1" w:styleId="p7">
    <w:name w:val="p7"/>
    <w:basedOn w:val="a"/>
    <w:rsid w:val="00B83EB1"/>
    <w:pPr>
      <w:spacing w:before="0" w:after="0"/>
      <w:jc w:val="left"/>
    </w:pPr>
    <w:rPr>
      <w:rFonts w:ascii="Arial" w:eastAsia="Times New Roman" w:hAnsi="Arial" w:cs="Arial"/>
      <w:color w:val="000000"/>
      <w:sz w:val="17"/>
      <w:szCs w:val="17"/>
      <w:lang w:val="it-IT" w:eastAsia="it-IT"/>
    </w:rPr>
  </w:style>
  <w:style w:type="character" w:customStyle="1" w:styleId="s2">
    <w:name w:val="s2"/>
    <w:basedOn w:val="a0"/>
    <w:rsid w:val="00B83EB1"/>
    <w:rPr>
      <w:rFonts w:ascii="Arial" w:hAnsi="Arial" w:cs="Arial" w:hint="default"/>
      <w:sz w:val="17"/>
      <w:szCs w:val="17"/>
    </w:rPr>
  </w:style>
  <w:style w:type="character" w:customStyle="1" w:styleId="s7">
    <w:name w:val="s7"/>
    <w:basedOn w:val="a0"/>
    <w:rsid w:val="00B83EB1"/>
    <w:rPr>
      <w:rFonts w:ascii="Arial" w:hAnsi="Arial" w:cs="Arial" w:hint="default"/>
      <w:sz w:val="17"/>
      <w:szCs w:val="17"/>
    </w:rPr>
  </w:style>
  <w:style w:type="character" w:customStyle="1" w:styleId="s8">
    <w:name w:val="s8"/>
    <w:basedOn w:val="a0"/>
    <w:rsid w:val="00B83EB1"/>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ification@archery.s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archery.spo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ification@archery.s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MaitreWicki\OneDrive%20-%20World%20Archery%20Federation\Documents\Custom%20Office%20Templates\22_TEMPLATE_CURRICUL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F99A22F6E4A098CBA144D1ADF0D75"/>
        <w:category>
          <w:name w:val="General"/>
          <w:gallery w:val="placeholder"/>
        </w:category>
        <w:types>
          <w:type w:val="bbPlcHdr"/>
        </w:types>
        <w:behaviors>
          <w:behavior w:val="content"/>
        </w:behaviors>
        <w:guid w:val="{B298A434-0C27-4BFA-8AF9-44749414AC85}"/>
      </w:docPartPr>
      <w:docPartBody>
        <w:p w:rsidR="00FF1406" w:rsidRDefault="00000000">
          <w:pPr>
            <w:pStyle w:val="9CCF99A22F6E4A098CBA144D1ADF0D75"/>
          </w:pPr>
          <w:r w:rsidRPr="00190D7B">
            <w:rPr>
              <w:rStyle w:val="a3"/>
            </w:rPr>
            <w:t>Click or tap here to enter text.</w:t>
          </w:r>
        </w:p>
      </w:docPartBody>
    </w:docPart>
    <w:docPart>
      <w:docPartPr>
        <w:name w:val="AAB7B76826354ECDAB26BAC555F41238"/>
        <w:category>
          <w:name w:val="General"/>
          <w:gallery w:val="placeholder"/>
        </w:category>
        <w:types>
          <w:type w:val="bbPlcHdr"/>
        </w:types>
        <w:behaviors>
          <w:behavior w:val="content"/>
        </w:behaviors>
        <w:guid w:val="{60614789-F7FA-4627-B8DA-DD9038F23447}"/>
      </w:docPartPr>
      <w:docPartBody>
        <w:p w:rsidR="00FF1406" w:rsidRDefault="00000000">
          <w:pPr>
            <w:pStyle w:val="AAB7B76826354ECDAB26BAC555F41238"/>
          </w:pPr>
          <w:r w:rsidRPr="00537C9E">
            <w:rPr>
              <w:rStyle w:val="a3"/>
            </w:rPr>
            <w:t>[Title]</w:t>
          </w:r>
        </w:p>
      </w:docPartBody>
    </w:docPart>
    <w:docPart>
      <w:docPartPr>
        <w:name w:val="89F6C2124A074181B9F6CF2A61389B14"/>
        <w:category>
          <w:name w:val="General"/>
          <w:gallery w:val="placeholder"/>
        </w:category>
        <w:types>
          <w:type w:val="bbPlcHdr"/>
        </w:types>
        <w:behaviors>
          <w:behavior w:val="content"/>
        </w:behaviors>
        <w:guid w:val="{F320F9E7-9BDB-4C53-A21E-317C80F4A6AE}"/>
      </w:docPartPr>
      <w:docPartBody>
        <w:p w:rsidR="00FF1406" w:rsidRDefault="00000000">
          <w:pPr>
            <w:pStyle w:val="89F6C2124A074181B9F6CF2A61389B14"/>
          </w:pPr>
          <w:r>
            <w:rPr>
              <w:rStyle w:val="a3"/>
            </w:rPr>
            <w:t>Add presentation/description.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B"/>
    <w:rsid w:val="00152198"/>
    <w:rsid w:val="00332281"/>
    <w:rsid w:val="003E303E"/>
    <w:rsid w:val="004A5F93"/>
    <w:rsid w:val="0053686B"/>
    <w:rsid w:val="006642A8"/>
    <w:rsid w:val="007827CE"/>
    <w:rsid w:val="007A4E3F"/>
    <w:rsid w:val="00C338CD"/>
    <w:rsid w:val="00CD190C"/>
    <w:rsid w:val="00ED359F"/>
    <w:rsid w:val="00EF5CDB"/>
    <w:rsid w:val="00FF14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1406"/>
    <w:rPr>
      <w:color w:val="808080"/>
    </w:rPr>
  </w:style>
  <w:style w:type="paragraph" w:customStyle="1" w:styleId="9CCF99A22F6E4A098CBA144D1ADF0D75">
    <w:name w:val="9CCF99A22F6E4A098CBA144D1ADF0D75"/>
  </w:style>
  <w:style w:type="paragraph" w:customStyle="1" w:styleId="AAB7B76826354ECDAB26BAC555F41238">
    <w:name w:val="AAB7B76826354ECDAB26BAC555F41238"/>
  </w:style>
  <w:style w:type="paragraph" w:customStyle="1" w:styleId="89F6C2124A074181B9F6CF2A61389B14">
    <w:name w:val="89F6C2124A074181B9F6CF2A61389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42F68E6DB0D44B6F17FCC9A10411C" ma:contentTypeVersion="16" ma:contentTypeDescription="Create a new document." ma:contentTypeScope="" ma:versionID="68d6e4e6fd202370be1cdbf9f3e62523">
  <xsd:schema xmlns:xsd="http://www.w3.org/2001/XMLSchema" xmlns:xs="http://www.w3.org/2001/XMLSchema" xmlns:p="http://schemas.microsoft.com/office/2006/metadata/properties" xmlns:ns2="9ce4e2c3-4c46-4f49-b055-2cf126fae5b2" xmlns:ns3="c8489332-ddaa-4b51-aca1-618d420b4e27" targetNamespace="http://schemas.microsoft.com/office/2006/metadata/properties" ma:root="true" ma:fieldsID="bcc2caf6567548374cfc8ca2231be622" ns2:_="" ns3:_="">
    <xsd:import namespace="9ce4e2c3-4c46-4f49-b055-2cf126fae5b2"/>
    <xsd:import namespace="c8489332-ddaa-4b51-aca1-618d420b4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e2c3-4c46-4f49-b055-2cf126fa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89332-ddaa-4b51-aca1-618d420b4e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162944-311f-4e1f-94c1-6929fd534cdd}" ma:internalName="TaxCatchAll" ma:showField="CatchAllData" ma:web="c8489332-ddaa-4b51-aca1-618d420b4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489332-ddaa-4b51-aca1-618d420b4e27" xsi:nil="true"/>
    <lcf76f155ced4ddcb4097134ff3c332f xmlns="9ce4e2c3-4c46-4f49-b055-2cf126fae5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6520E-AEA6-4C68-833F-8A4737A22CF2}">
  <ds:schemaRefs>
    <ds:schemaRef ds:uri="http://schemas.microsoft.com/sharepoint/v3/contenttype/forms"/>
  </ds:schemaRefs>
</ds:datastoreItem>
</file>

<file path=customXml/itemProps2.xml><?xml version="1.0" encoding="utf-8"?>
<ds:datastoreItem xmlns:ds="http://schemas.openxmlformats.org/officeDocument/2006/customXml" ds:itemID="{068B8A7E-EE8C-462F-8E6D-CC0B9A406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4e2c3-4c46-4f49-b055-2cf126fae5b2"/>
    <ds:schemaRef ds:uri="c8489332-ddaa-4b51-aca1-618d420b4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5E02C-2C9E-4968-85C5-7633EB471E0C}">
  <ds:schemaRefs>
    <ds:schemaRef ds:uri="http://schemas.openxmlformats.org/officeDocument/2006/bibliography"/>
  </ds:schemaRefs>
</ds:datastoreItem>
</file>

<file path=customXml/itemProps4.xml><?xml version="1.0" encoding="utf-8"?>
<ds:datastoreItem xmlns:ds="http://schemas.openxmlformats.org/officeDocument/2006/customXml" ds:itemID="{E50845E5-DDE3-49D8-9945-6EDE05316357}">
  <ds:schemaRefs>
    <ds:schemaRef ds:uri="http://schemas.microsoft.com/office/2006/metadata/properties"/>
    <ds:schemaRef ds:uri="http://schemas.microsoft.com/office/infopath/2007/PartnerControls"/>
    <ds:schemaRef ds:uri="c8489332-ddaa-4b51-aca1-618d420b4e27"/>
    <ds:schemaRef ds:uri="9ce4e2c3-4c46-4f49-b055-2cf126fae5b2"/>
  </ds:schemaRefs>
</ds:datastoreItem>
</file>

<file path=docProps/app.xml><?xml version="1.0" encoding="utf-8"?>
<Properties xmlns="http://schemas.openxmlformats.org/officeDocument/2006/extended-properties" xmlns:vt="http://schemas.openxmlformats.org/officeDocument/2006/docPropsVTypes">
  <Template>22_TEMPLATE_CURRICULUM</Template>
  <TotalTime>0</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MDF Medical Diagnostic Form – Physical Impairment</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ATHLETE EVALUATION AGREEMENT FORM</dc:title>
  <dc:subject/>
  <dc:creator>Ludivine Maitre Wicki</dc:creator>
  <cp:keywords/>
  <dc:description/>
  <cp:lastModifiedBy>有限会社安野金網製造所</cp:lastModifiedBy>
  <cp:revision>2</cp:revision>
  <dcterms:created xsi:type="dcterms:W3CDTF">2026-01-21T23:49:00Z</dcterms:created>
  <dcterms:modified xsi:type="dcterms:W3CDTF">2026-01-21T23:49:00Z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0x010100F8B42F68E6DB0D44B6F17FCC9A10411C</vt:lpwstr>
  </property>
  <property fmtid="{D5CDD505-2E9C-101B-9397-08002B2CF9AE}" pid="3" name="MediaServiceImageTags">
    <vt:lpwstr/>
  </property>
</Properties>
</file>